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28" w:rsidRDefault="005F5FD4" w:rsidP="000A2D68">
      <w:pPr>
        <w:ind w:left="-567" w:right="-720"/>
      </w:pPr>
      <w:r>
        <w:rPr>
          <w:noProof/>
          <w:lang w:eastAsia="fr-CA"/>
        </w:rPr>
        <mc:AlternateContent>
          <mc:Choice Requires="wps">
            <w:drawing>
              <wp:anchor distT="0" distB="0" distL="114300" distR="114300" simplePos="0" relativeHeight="251712512" behindDoc="0" locked="0" layoutInCell="1" allowOverlap="1">
                <wp:simplePos x="0" y="0"/>
                <wp:positionH relativeFrom="column">
                  <wp:posOffset>5172870</wp:posOffset>
                </wp:positionH>
                <wp:positionV relativeFrom="paragraph">
                  <wp:posOffset>8290678</wp:posOffset>
                </wp:positionV>
                <wp:extent cx="2102522" cy="1843827"/>
                <wp:effectExtent l="190500" t="114300" r="69215" b="80645"/>
                <wp:wrapNone/>
                <wp:docPr id="4" name="Explosion 1 4"/>
                <wp:cNvGraphicFramePr/>
                <a:graphic xmlns:a="http://schemas.openxmlformats.org/drawingml/2006/main">
                  <a:graphicData uri="http://schemas.microsoft.com/office/word/2010/wordprocessingShape">
                    <wps:wsp>
                      <wps:cNvSpPr/>
                      <wps:spPr>
                        <a:xfrm rot="20640810">
                          <a:off x="0" y="0"/>
                          <a:ext cx="2102522" cy="1843827"/>
                        </a:xfrm>
                        <a:prstGeom prst="irregularSeal1">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F5FD4" w:rsidRDefault="005F5FD4" w:rsidP="005F5FD4">
                            <w:pPr>
                              <w:jc w:val="center"/>
                            </w:pPr>
                            <w:r>
                              <w:t>6 POSTES À COMBLER POUR LA SAISON D’ÉTÉ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4" o:spid="_x0000_s1026" type="#_x0000_t71" style="position:absolute;left:0;text-align:left;margin-left:407.3pt;margin-top:652.8pt;width:165.55pt;height:145.2pt;rotation:-1047691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" fillcolor="#00b050" strokecolor="#1f4d78 [1604]" strokeweight="1pt">
                <v:textbox>
                  <w:txbxContent>
                    <w:p w:rsidR="005F5FD4" w:rsidRDefault="005F5FD4" w:rsidP="005F5FD4">
                      <w:pPr>
                        <w:jc w:val="center"/>
                      </w:pPr>
                      <w:r>
                        <w:t>6 POSTES À COMBLER POUR LA SAISON D’ÉTÉ</w:t>
                      </w:r>
                    </w:p>
                  </w:txbxContent>
                </v:textbox>
              </v:shape>
            </w:pict>
          </mc:Fallback>
        </mc:AlternateContent>
      </w:r>
      <w:r w:rsidR="00E475AD">
        <w:rPr>
          <w:noProof/>
          <w:lang w:eastAsia="fr-CA"/>
        </w:rPr>
        <mc:AlternateContent>
          <mc:Choice Requires="wps">
            <w:drawing>
              <wp:anchor distT="0" distB="0" distL="114300" distR="114300" simplePos="0" relativeHeight="251700224" behindDoc="0" locked="0" layoutInCell="1" allowOverlap="1" wp14:anchorId="6439C2CC" wp14:editId="16F30905">
                <wp:simplePos x="0" y="0"/>
                <wp:positionH relativeFrom="column">
                  <wp:posOffset>-361950</wp:posOffset>
                </wp:positionH>
                <wp:positionV relativeFrom="paragraph">
                  <wp:posOffset>5155565</wp:posOffset>
                </wp:positionV>
                <wp:extent cx="3743325" cy="13811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743325"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6B8" w:rsidRPr="009C115E" w:rsidRDefault="004726B8" w:rsidP="004726B8">
                            <w:pPr>
                              <w:rPr>
                                <w:rStyle w:val="Emphaseple"/>
                                <w:rFonts w:ascii="Gordita Light" w:hAnsi="Gordita Light"/>
                                <w:b/>
                                <w:i w:val="0"/>
                                <w:color w:val="312783"/>
                                <w:sz w:val="20"/>
                              </w:rPr>
                            </w:pPr>
                            <w:r w:rsidRPr="009C115E">
                              <w:rPr>
                                <w:rStyle w:val="Emphaseple"/>
                                <w:rFonts w:ascii="Gordita Light" w:hAnsi="Gordita Light"/>
                                <w:b/>
                                <w:i w:val="0"/>
                                <w:color w:val="312783"/>
                                <w:sz w:val="20"/>
                              </w:rPr>
                              <w:t>Sous la supervision du directeur des service</w:t>
                            </w:r>
                            <w:r w:rsidR="009C115E" w:rsidRPr="009C115E">
                              <w:rPr>
                                <w:rStyle w:val="Emphaseple"/>
                                <w:rFonts w:ascii="Gordita Light" w:hAnsi="Gordita Light"/>
                                <w:b/>
                                <w:i w:val="0"/>
                                <w:color w:val="312783"/>
                                <w:sz w:val="20"/>
                              </w:rPr>
                              <w:t>s alimentaires, l’aide général</w:t>
                            </w:r>
                            <w:r w:rsidR="00E475AD">
                              <w:rPr>
                                <w:rStyle w:val="Emphaseple"/>
                                <w:rFonts w:ascii="Gordita Light" w:hAnsi="Gordita Light"/>
                                <w:b/>
                                <w:i w:val="0"/>
                                <w:color w:val="312783"/>
                                <w:sz w:val="20"/>
                              </w:rPr>
                              <w:t>e</w:t>
                            </w:r>
                            <w:r w:rsidR="009C115E" w:rsidRPr="009C115E">
                              <w:rPr>
                                <w:rStyle w:val="Emphaseple"/>
                                <w:rFonts w:ascii="Gordita Light" w:hAnsi="Gordita Light"/>
                                <w:b/>
                                <w:i w:val="0"/>
                                <w:color w:val="312783"/>
                                <w:sz w:val="20"/>
                              </w:rPr>
                              <w:t xml:space="preserve"> </w:t>
                            </w:r>
                            <w:r w:rsidRPr="009C115E">
                              <w:rPr>
                                <w:rStyle w:val="Emphaseple"/>
                                <w:rFonts w:ascii="Gordita Light" w:hAnsi="Gordita Light"/>
                                <w:b/>
                                <w:i w:val="0"/>
                                <w:color w:val="312783"/>
                                <w:sz w:val="20"/>
                              </w:rPr>
                              <w:t xml:space="preserve">a comme principale fonction </w:t>
                            </w:r>
                            <w:r w:rsidR="009C115E" w:rsidRPr="009C115E">
                              <w:rPr>
                                <w:rStyle w:val="Emphaseple"/>
                                <w:rFonts w:ascii="Gordita Light" w:hAnsi="Gordita Light"/>
                                <w:b/>
                                <w:i w:val="0"/>
                                <w:color w:val="312783"/>
                                <w:sz w:val="20"/>
                              </w:rPr>
                              <w:t>d’assister les membres de l’équipe dans la préparation des repas pour un grand nombre d’enfants. Il est aussi responsable de l’entretien du matériel de la cuisine et des lieux de travail.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C2CC" id="_x0000_t202" coordsize="21600,21600" o:spt="202" path="m,l,21600r21600,l21600,xe">
                <v:stroke joinstyle="miter"/>
                <v:path gradientshapeok="t" o:connecttype="rect"/>
              </v:shapetype>
              <v:shape id="Zone de texte 9" o:spid="_x0000_s1026" type="#_x0000_t202" style="position:absolute;left:0;text-align:left;margin-left:-28.5pt;margin-top:405.95pt;width:294.75pt;height:10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" filled="f" stroked="f" strokeweight=".5pt">
                <v:textbox>
                  <w:txbxContent>
                    <w:p w:rsidR="004726B8" w:rsidRPr="009C115E" w:rsidRDefault="004726B8" w:rsidP="004726B8">
                      <w:pPr>
                        <w:rPr>
                          <w:rStyle w:val="Emphaseple"/>
                          <w:rFonts w:ascii="Gordita Light" w:hAnsi="Gordita Light"/>
                          <w:b/>
                          <w:i w:val="0"/>
                          <w:color w:val="312783"/>
                          <w:sz w:val="20"/>
                        </w:rPr>
                      </w:pPr>
                      <w:r w:rsidRPr="009C115E">
                        <w:rPr>
                          <w:rStyle w:val="Emphaseple"/>
                          <w:rFonts w:ascii="Gordita Light" w:hAnsi="Gordita Light"/>
                          <w:b/>
                          <w:i w:val="0"/>
                          <w:color w:val="312783"/>
                          <w:sz w:val="20"/>
                        </w:rPr>
                        <w:t>Sous la supervision du directeur des service</w:t>
                      </w:r>
                      <w:r w:rsidR="009C115E" w:rsidRPr="009C115E">
                        <w:rPr>
                          <w:rStyle w:val="Emphaseple"/>
                          <w:rFonts w:ascii="Gordita Light" w:hAnsi="Gordita Light"/>
                          <w:b/>
                          <w:i w:val="0"/>
                          <w:color w:val="312783"/>
                          <w:sz w:val="20"/>
                        </w:rPr>
                        <w:t>s alimentaires, l’aide général</w:t>
                      </w:r>
                      <w:r w:rsidR="00E475AD">
                        <w:rPr>
                          <w:rStyle w:val="Emphaseple"/>
                          <w:rFonts w:ascii="Gordita Light" w:hAnsi="Gordita Light"/>
                          <w:b/>
                          <w:i w:val="0"/>
                          <w:color w:val="312783"/>
                          <w:sz w:val="20"/>
                        </w:rPr>
                        <w:t>e</w:t>
                      </w:r>
                      <w:r w:rsidR="009C115E" w:rsidRPr="009C115E">
                        <w:rPr>
                          <w:rStyle w:val="Emphaseple"/>
                          <w:rFonts w:ascii="Gordita Light" w:hAnsi="Gordita Light"/>
                          <w:b/>
                          <w:i w:val="0"/>
                          <w:color w:val="312783"/>
                          <w:sz w:val="20"/>
                        </w:rPr>
                        <w:t xml:space="preserve"> </w:t>
                      </w:r>
                      <w:r w:rsidRPr="009C115E">
                        <w:rPr>
                          <w:rStyle w:val="Emphaseple"/>
                          <w:rFonts w:ascii="Gordita Light" w:hAnsi="Gordita Light"/>
                          <w:b/>
                          <w:i w:val="0"/>
                          <w:color w:val="312783"/>
                          <w:sz w:val="20"/>
                        </w:rPr>
                        <w:t xml:space="preserve">a comme principale fonction </w:t>
                      </w:r>
                      <w:r w:rsidR="009C115E" w:rsidRPr="009C115E">
                        <w:rPr>
                          <w:rStyle w:val="Emphaseple"/>
                          <w:rFonts w:ascii="Gordita Light" w:hAnsi="Gordita Light"/>
                          <w:b/>
                          <w:i w:val="0"/>
                          <w:color w:val="312783"/>
                          <w:sz w:val="20"/>
                        </w:rPr>
                        <w:t>d’assister les membres de l’équipe dans la préparation des repas pour un grand nombre d’enfants. Il est aussi responsable de l’entretien du matériel de la cuisine et des lieux de travail.</w:t>
                      </w:r>
                    </w:p>
                  </w:txbxContent>
                </v:textbox>
              </v:shape>
            </w:pict>
          </mc:Fallback>
        </mc:AlternateContent>
      </w:r>
      <w:r w:rsidR="00E475AD">
        <w:rPr>
          <w:noProof/>
          <w:lang w:eastAsia="fr-CA"/>
        </w:rPr>
        <mc:AlternateContent>
          <mc:Choice Requires="wps">
            <w:drawing>
              <wp:anchor distT="0" distB="0" distL="114300" distR="114300" simplePos="0" relativeHeight="251698176" behindDoc="0" locked="0" layoutInCell="1" allowOverlap="1" wp14:anchorId="3D7D4976" wp14:editId="0A781A73">
                <wp:simplePos x="0" y="0"/>
                <wp:positionH relativeFrom="column">
                  <wp:posOffset>-361950</wp:posOffset>
                </wp:positionH>
                <wp:positionV relativeFrom="paragraph">
                  <wp:posOffset>6470015</wp:posOffset>
                </wp:positionV>
                <wp:extent cx="3743325" cy="324802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743325" cy="324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6B8" w:rsidRDefault="004726B8" w:rsidP="00184933">
                            <w:pPr>
                              <w:spacing w:after="0"/>
                              <w:rPr>
                                <w:rFonts w:ascii="Gordita Medium" w:hAnsi="Gordita Medium" w:cs="Arial"/>
                                <w:b/>
                                <w:color w:val="312783"/>
                              </w:rPr>
                            </w:pPr>
                            <w:r w:rsidRPr="009C115E">
                              <w:rPr>
                                <w:rFonts w:ascii="Gordita Medium" w:hAnsi="Gordita Medium" w:cs="Arial"/>
                                <w:b/>
                                <w:color w:val="312783"/>
                              </w:rPr>
                              <w:t>Fonctions et responsabilités</w:t>
                            </w:r>
                          </w:p>
                          <w:p w:rsidR="00E475AD" w:rsidRPr="009C115E" w:rsidRDefault="00E475AD" w:rsidP="00184933">
                            <w:pPr>
                              <w:spacing w:after="0"/>
                              <w:rPr>
                                <w:rFonts w:ascii="Gordita Medium" w:hAnsi="Gordita Medium" w:cs="Arial"/>
                                <w:b/>
                                <w:color w:val="312783"/>
                              </w:rPr>
                            </w:pP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Aider à la préparation des repas, selon les menus planifiés et les demandes</w:t>
                            </w:r>
                            <w:r>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Aider au service à la table chaude, au besoin</w:t>
                            </w:r>
                            <w:r>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 xml:space="preserve">Diviser les desserts en portions, emballer les collations, </w:t>
                            </w:r>
                            <w:r w:rsidR="00E475AD">
                              <w:rPr>
                                <w:rFonts w:ascii="Gordita Light" w:hAnsi="Gordita Light" w:cs="Arial"/>
                                <w:b/>
                                <w:color w:val="312783"/>
                                <w:sz w:val="20"/>
                              </w:rPr>
                              <w:t>préparer l</w:t>
                            </w:r>
                            <w:r w:rsidRPr="009C115E">
                              <w:rPr>
                                <w:rFonts w:ascii="Gordita Light" w:hAnsi="Gordita Light" w:cs="Arial"/>
                                <w:b/>
                                <w:color w:val="312783"/>
                                <w:sz w:val="20"/>
                              </w:rPr>
                              <w:t>es salades, etc.</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Nettoyer son aire de travail, ses équipements, ses ustensiles</w:t>
                            </w:r>
                            <w:r>
                              <w:rPr>
                                <w:rFonts w:ascii="Gordita Light" w:hAnsi="Gordita Light" w:cs="Arial"/>
                                <w:b/>
                                <w:color w:val="312783"/>
                                <w:sz w:val="20"/>
                              </w:rPr>
                              <w:t>.</w:t>
                            </w:r>
                          </w:p>
                          <w:p w:rsidR="009C115E" w:rsidRPr="009C115E" w:rsidRDefault="00E475AD" w:rsidP="009C115E">
                            <w:pPr>
                              <w:pStyle w:val="Paragraphedeliste"/>
                              <w:numPr>
                                <w:ilvl w:val="0"/>
                                <w:numId w:val="4"/>
                              </w:numPr>
                              <w:rPr>
                                <w:rFonts w:ascii="Gordita Light" w:hAnsi="Gordita Light" w:cs="Arial"/>
                                <w:b/>
                                <w:color w:val="312783"/>
                                <w:sz w:val="20"/>
                              </w:rPr>
                            </w:pPr>
                            <w:r>
                              <w:rPr>
                                <w:rFonts w:ascii="Gordita Light" w:hAnsi="Gordita Light" w:cs="Arial"/>
                                <w:b/>
                                <w:color w:val="312783"/>
                                <w:sz w:val="20"/>
                              </w:rPr>
                              <w:t>Participer</w:t>
                            </w:r>
                            <w:r w:rsidR="009C115E" w:rsidRPr="009C115E">
                              <w:rPr>
                                <w:rFonts w:ascii="Gordita Light" w:hAnsi="Gordita Light" w:cs="Arial"/>
                                <w:b/>
                                <w:color w:val="312783"/>
                                <w:sz w:val="20"/>
                              </w:rPr>
                              <w:t xml:space="preserve"> à la plonge, nettoyer la vaisselle et les marmites</w:t>
                            </w:r>
                            <w:r w:rsidR="009C115E">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Aider au rangement des commandes</w:t>
                            </w:r>
                            <w:r>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Observer les consignes de conservation et de datation des aliments</w:t>
                            </w:r>
                            <w:r>
                              <w:rPr>
                                <w:rFonts w:ascii="Gordita Light" w:hAnsi="Gordita Light" w:cs="Arial"/>
                                <w:b/>
                                <w:color w:val="312783"/>
                                <w:sz w:val="20"/>
                              </w:rPr>
                              <w:t>.</w:t>
                            </w:r>
                          </w:p>
                          <w:p w:rsidR="004726B8" w:rsidRPr="009C115E" w:rsidRDefault="004726B8" w:rsidP="00184933">
                            <w:pPr>
                              <w:spacing w:after="0" w:line="240" w:lineRule="auto"/>
                              <w:rPr>
                                <w:rFonts w:ascii="Gordita Light" w:hAnsi="Gordita Light"/>
                                <w:color w:val="31278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D4976" id="_x0000_t202" coordsize="21600,21600" o:spt="202" path="m,l,21600r21600,l21600,xe">
                <v:stroke joinstyle="miter"/>
                <v:path gradientshapeok="t" o:connecttype="rect"/>
              </v:shapetype>
              <v:shape id="Zone de texte 7" o:spid="_x0000_s1027" type="#_x0000_t202" style="position:absolute;left:0;text-align:left;margin-left:-28.5pt;margin-top:509.45pt;width:294.75pt;height:25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" filled="f" stroked="f" strokeweight=".5pt">
                <v:textbox>
                  <w:txbxContent>
                    <w:p w:rsidR="004726B8" w:rsidRDefault="004726B8" w:rsidP="00184933">
                      <w:pPr>
                        <w:spacing w:after="0"/>
                        <w:rPr>
                          <w:rFonts w:ascii="Gordita Medium" w:hAnsi="Gordita Medium" w:cs="Arial"/>
                          <w:b/>
                          <w:color w:val="312783"/>
                        </w:rPr>
                      </w:pPr>
                      <w:r w:rsidRPr="009C115E">
                        <w:rPr>
                          <w:rFonts w:ascii="Gordita Medium" w:hAnsi="Gordita Medium" w:cs="Arial"/>
                          <w:b/>
                          <w:color w:val="312783"/>
                        </w:rPr>
                        <w:t>Fonctions et responsabilités</w:t>
                      </w:r>
                    </w:p>
                    <w:p w:rsidR="00E475AD" w:rsidRPr="009C115E" w:rsidRDefault="00E475AD" w:rsidP="00184933">
                      <w:pPr>
                        <w:spacing w:after="0"/>
                        <w:rPr>
                          <w:rFonts w:ascii="Gordita Medium" w:hAnsi="Gordita Medium" w:cs="Arial"/>
                          <w:b/>
                          <w:color w:val="312783"/>
                        </w:rPr>
                      </w:pP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Aider à la préparation des repas, selon les menus planifiés et les demandes</w:t>
                      </w:r>
                      <w:r>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Aider au service à la table chaude, au besoin</w:t>
                      </w:r>
                      <w:r>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 xml:space="preserve">Diviser les desserts en portions, emballer les collations, </w:t>
                      </w:r>
                      <w:r w:rsidR="00E475AD">
                        <w:rPr>
                          <w:rFonts w:ascii="Gordita Light" w:hAnsi="Gordita Light" w:cs="Arial"/>
                          <w:b/>
                          <w:color w:val="312783"/>
                          <w:sz w:val="20"/>
                        </w:rPr>
                        <w:t>préparer l</w:t>
                      </w:r>
                      <w:r w:rsidRPr="009C115E">
                        <w:rPr>
                          <w:rFonts w:ascii="Gordita Light" w:hAnsi="Gordita Light" w:cs="Arial"/>
                          <w:b/>
                          <w:color w:val="312783"/>
                          <w:sz w:val="20"/>
                        </w:rPr>
                        <w:t>es salades, etc.</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Nettoyer son aire de travail, ses équipements, ses ustensiles</w:t>
                      </w:r>
                      <w:r>
                        <w:rPr>
                          <w:rFonts w:ascii="Gordita Light" w:hAnsi="Gordita Light" w:cs="Arial"/>
                          <w:b/>
                          <w:color w:val="312783"/>
                          <w:sz w:val="20"/>
                        </w:rPr>
                        <w:t>.</w:t>
                      </w:r>
                    </w:p>
                    <w:p w:rsidR="009C115E" w:rsidRPr="009C115E" w:rsidRDefault="00E475AD" w:rsidP="009C115E">
                      <w:pPr>
                        <w:pStyle w:val="Paragraphedeliste"/>
                        <w:numPr>
                          <w:ilvl w:val="0"/>
                          <w:numId w:val="4"/>
                        </w:numPr>
                        <w:rPr>
                          <w:rFonts w:ascii="Gordita Light" w:hAnsi="Gordita Light" w:cs="Arial"/>
                          <w:b/>
                          <w:color w:val="312783"/>
                          <w:sz w:val="20"/>
                        </w:rPr>
                      </w:pPr>
                      <w:r>
                        <w:rPr>
                          <w:rFonts w:ascii="Gordita Light" w:hAnsi="Gordita Light" w:cs="Arial"/>
                          <w:b/>
                          <w:color w:val="312783"/>
                          <w:sz w:val="20"/>
                        </w:rPr>
                        <w:t>Participer</w:t>
                      </w:r>
                      <w:r w:rsidR="009C115E" w:rsidRPr="009C115E">
                        <w:rPr>
                          <w:rFonts w:ascii="Gordita Light" w:hAnsi="Gordita Light" w:cs="Arial"/>
                          <w:b/>
                          <w:color w:val="312783"/>
                          <w:sz w:val="20"/>
                        </w:rPr>
                        <w:t xml:space="preserve"> à la plonge, nettoyer la vaisselle et les marmites</w:t>
                      </w:r>
                      <w:r w:rsidR="009C115E">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Aider au rangement des commandes</w:t>
                      </w:r>
                      <w:r>
                        <w:rPr>
                          <w:rFonts w:ascii="Gordita Light" w:hAnsi="Gordita Light" w:cs="Arial"/>
                          <w:b/>
                          <w:color w:val="312783"/>
                          <w:sz w:val="20"/>
                        </w:rPr>
                        <w:t>.</w:t>
                      </w:r>
                    </w:p>
                    <w:p w:rsidR="009C115E" w:rsidRPr="009C115E" w:rsidRDefault="009C115E" w:rsidP="009C115E">
                      <w:pPr>
                        <w:pStyle w:val="Paragraphedeliste"/>
                        <w:numPr>
                          <w:ilvl w:val="0"/>
                          <w:numId w:val="4"/>
                        </w:numPr>
                        <w:rPr>
                          <w:rFonts w:ascii="Gordita Light" w:hAnsi="Gordita Light" w:cs="Arial"/>
                          <w:b/>
                          <w:color w:val="312783"/>
                          <w:sz w:val="20"/>
                        </w:rPr>
                      </w:pPr>
                      <w:r w:rsidRPr="009C115E">
                        <w:rPr>
                          <w:rFonts w:ascii="Gordita Light" w:hAnsi="Gordita Light" w:cs="Arial"/>
                          <w:b/>
                          <w:color w:val="312783"/>
                          <w:sz w:val="20"/>
                        </w:rPr>
                        <w:t>Observer les consignes de conservation et de datation des aliments</w:t>
                      </w:r>
                      <w:r>
                        <w:rPr>
                          <w:rFonts w:ascii="Gordita Light" w:hAnsi="Gordita Light" w:cs="Arial"/>
                          <w:b/>
                          <w:color w:val="312783"/>
                          <w:sz w:val="20"/>
                        </w:rPr>
                        <w:t>.</w:t>
                      </w:r>
                    </w:p>
                    <w:p w:rsidR="004726B8" w:rsidRPr="009C115E" w:rsidRDefault="004726B8" w:rsidP="00184933">
                      <w:pPr>
                        <w:spacing w:after="0" w:line="240" w:lineRule="auto"/>
                        <w:rPr>
                          <w:rFonts w:ascii="Gordita Light" w:hAnsi="Gordita Light"/>
                          <w:color w:val="312783"/>
                          <w:sz w:val="20"/>
                          <w:szCs w:val="20"/>
                        </w:rPr>
                      </w:pPr>
                    </w:p>
                  </w:txbxContent>
                </v:textbox>
              </v:shape>
            </w:pict>
          </mc:Fallback>
        </mc:AlternateContent>
      </w:r>
      <w:r w:rsidR="00E475AD">
        <w:rPr>
          <w:noProof/>
          <w:lang w:eastAsia="fr-CA"/>
        </w:rPr>
        <mc:AlternateContent>
          <mc:Choice Requires="wps">
            <w:drawing>
              <wp:anchor distT="0" distB="0" distL="114300" distR="114300" simplePos="0" relativeHeight="251710464" behindDoc="0" locked="0" layoutInCell="1" allowOverlap="1" wp14:anchorId="1F53FF2B" wp14:editId="7470E398">
                <wp:simplePos x="0" y="0"/>
                <wp:positionH relativeFrom="column">
                  <wp:posOffset>981075</wp:posOffset>
                </wp:positionH>
                <wp:positionV relativeFrom="paragraph">
                  <wp:posOffset>9718040</wp:posOffset>
                </wp:positionV>
                <wp:extent cx="5540375" cy="82867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5403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FBC" w:rsidRPr="00E475AD" w:rsidRDefault="00511FBC" w:rsidP="00511FBC">
                            <w:pPr>
                              <w:spacing w:after="0" w:line="240" w:lineRule="auto"/>
                              <w:rPr>
                                <w:rFonts w:ascii="Gordita Light" w:hAnsi="Gordita Light" w:cs="Arial"/>
                                <w:color w:val="312783"/>
                                <w:sz w:val="18"/>
                              </w:rPr>
                            </w:pPr>
                            <w:r w:rsidRPr="00E475AD">
                              <w:rPr>
                                <w:rFonts w:ascii="Gordita Light" w:hAnsi="Gordita Light"/>
                                <w:color w:val="312783"/>
                                <w:sz w:val="18"/>
                              </w:rPr>
                              <w:t xml:space="preserve">L’usage </w:t>
                            </w:r>
                            <w:r w:rsidRPr="00E475AD">
                              <w:rPr>
                                <w:rFonts w:ascii="Gordita Light" w:hAnsi="Gordita Light" w:cs="Arial"/>
                                <w:color w:val="312783"/>
                                <w:sz w:val="18"/>
                              </w:rPr>
                              <w:t>du masculin dans ce document a pour unique but d’alléger le texte.</w:t>
                            </w:r>
                          </w:p>
                          <w:p w:rsidR="00511FBC" w:rsidRPr="00511FBC" w:rsidRDefault="00511FBC" w:rsidP="00511FBC">
                            <w:pPr>
                              <w:spacing w:after="0" w:line="240" w:lineRule="auto"/>
                              <w:rPr>
                                <w:rFonts w:ascii="Gordita Medium" w:hAnsi="Gordita Medium" w:cs="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FF2B" id="Zone de texte 15" o:spid="_x0000_s1028" type="#_x0000_t202" style="position:absolute;left:0;text-align:left;margin-left:77.25pt;margin-top:765.2pt;width:436.25pt;height:6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" filled="f" stroked="f" strokeweight=".5pt">
                <v:textbox>
                  <w:txbxContent>
                    <w:p w:rsidR="00511FBC" w:rsidRPr="00E475AD" w:rsidRDefault="00511FBC" w:rsidP="00511FBC">
                      <w:pPr>
                        <w:spacing w:after="0" w:line="240" w:lineRule="auto"/>
                        <w:rPr>
                          <w:rFonts w:ascii="Gordita Light" w:hAnsi="Gordita Light" w:cs="Arial"/>
                          <w:color w:val="312783"/>
                          <w:sz w:val="18"/>
                        </w:rPr>
                      </w:pPr>
                      <w:r w:rsidRPr="00E475AD">
                        <w:rPr>
                          <w:rFonts w:ascii="Gordita Light" w:hAnsi="Gordita Light"/>
                          <w:color w:val="312783"/>
                          <w:sz w:val="18"/>
                        </w:rPr>
                        <w:t xml:space="preserve">L’usage </w:t>
                      </w:r>
                      <w:r w:rsidRPr="00E475AD">
                        <w:rPr>
                          <w:rFonts w:ascii="Gordita Light" w:hAnsi="Gordita Light" w:cs="Arial"/>
                          <w:color w:val="312783"/>
                          <w:sz w:val="18"/>
                        </w:rPr>
                        <w:t>du masculin dans ce document a pour unique but d’alléger le texte.</w:t>
                      </w:r>
                    </w:p>
                    <w:p w:rsidR="00511FBC" w:rsidRPr="00511FBC" w:rsidRDefault="00511FBC" w:rsidP="00511FBC">
                      <w:pPr>
                        <w:spacing w:after="0" w:line="240" w:lineRule="auto"/>
                        <w:rPr>
                          <w:rFonts w:ascii="Gordita Medium" w:hAnsi="Gordita Medium" w:cs="Arial"/>
                          <w:bCs/>
                          <w:sz w:val="20"/>
                          <w:szCs w:val="20"/>
                        </w:rPr>
                      </w:pPr>
                    </w:p>
                  </w:txbxContent>
                </v:textbox>
              </v:shape>
            </w:pict>
          </mc:Fallback>
        </mc:AlternateContent>
      </w:r>
      <w:r w:rsidR="009C115E">
        <w:rPr>
          <w:noProof/>
          <w:lang w:eastAsia="fr-CA"/>
        </w:rPr>
        <mc:AlternateContent>
          <mc:Choice Requires="wps">
            <w:drawing>
              <wp:anchor distT="0" distB="0" distL="114300" distR="114300" simplePos="0" relativeHeight="251696128" behindDoc="0" locked="0" layoutInCell="1" allowOverlap="1" wp14:anchorId="3DC1C4E2" wp14:editId="4DAAE0DA">
                <wp:simplePos x="0" y="0"/>
                <wp:positionH relativeFrom="column">
                  <wp:posOffset>-361950</wp:posOffset>
                </wp:positionH>
                <wp:positionV relativeFrom="paragraph">
                  <wp:posOffset>3545840</wp:posOffset>
                </wp:positionV>
                <wp:extent cx="3829050" cy="1292225"/>
                <wp:effectExtent l="0" t="0" r="0" b="3175"/>
                <wp:wrapNone/>
                <wp:docPr id="6" name="Zone de texte 6"/>
                <wp:cNvGraphicFramePr/>
                <a:graphic xmlns:a="http://schemas.openxmlformats.org/drawingml/2006/main">
                  <a:graphicData uri="http://schemas.microsoft.com/office/word/2010/wordprocessingShape">
                    <wps:wsp>
                      <wps:cNvSpPr txBox="1"/>
                      <wps:spPr>
                        <a:xfrm>
                          <a:off x="0" y="0"/>
                          <a:ext cx="3829050" cy="129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6B8" w:rsidRPr="009C115E" w:rsidRDefault="004726B8" w:rsidP="004726B8">
                            <w:pPr>
                              <w:spacing w:after="0" w:line="240" w:lineRule="auto"/>
                              <w:rPr>
                                <w:rFonts w:ascii="Gordita Medium" w:hAnsi="Gordita Medium" w:cs="Arial"/>
                                <w:bCs/>
                                <w:color w:val="312783"/>
                                <w:sz w:val="20"/>
                                <w:szCs w:val="20"/>
                              </w:rPr>
                            </w:pPr>
                            <w:r w:rsidRPr="009C115E">
                              <w:rPr>
                                <w:rFonts w:ascii="Gordita Medium" w:hAnsi="Gordita Medium" w:cs="Arial"/>
                                <w:bCs/>
                                <w:color w:val="312783"/>
                                <w:sz w:val="20"/>
                                <w:szCs w:val="20"/>
                              </w:rPr>
                              <w:t>Un peu de vantardise (bin quoi?)</w:t>
                            </w:r>
                          </w:p>
                          <w:p w:rsidR="004726B8" w:rsidRPr="009C115E" w:rsidRDefault="004726B8" w:rsidP="004726B8">
                            <w:pPr>
                              <w:spacing w:line="240" w:lineRule="auto"/>
                              <w:rPr>
                                <w:rFonts w:ascii="Gordita Medium" w:hAnsi="Gordita Medium"/>
                                <w:color w:val="312783"/>
                                <w:sz w:val="20"/>
                                <w:szCs w:val="20"/>
                              </w:rPr>
                            </w:pPr>
                            <w:r w:rsidRPr="009C115E">
                              <w:rPr>
                                <w:rFonts w:ascii="Gordita Light" w:hAnsi="Gordita Light" w:cs="Arial"/>
                                <w:bCs/>
                                <w:color w:val="312783"/>
                                <w:sz w:val="20"/>
                                <w:szCs w:val="20"/>
                              </w:rPr>
                              <w:t>Depuis 1962, le P’tit Bonheur s’est imposé comme un joueur incontournable dans le milieu des camps de vacances (rien de moins). À ce jour, il accueille plus de 12 000 enfants par année pour une expérience mémorable.</w:t>
                            </w:r>
                            <w:r w:rsidR="00A569CD" w:rsidRPr="009C115E">
                              <w:rPr>
                                <w:rFonts w:ascii="Gordita Light" w:hAnsi="Gordita Light" w:cs="Arial"/>
                                <w:bCs/>
                                <w:color w:val="312783"/>
                                <w:sz w:val="20"/>
                                <w:szCs w:val="20"/>
                              </w:rPr>
                              <w:t xml:space="preserve"> L’amour des enf</w:t>
                            </w:r>
                            <w:r w:rsidR="00F503F6" w:rsidRPr="009C115E">
                              <w:rPr>
                                <w:rFonts w:ascii="Gordita Light" w:hAnsi="Gordita Light" w:cs="Arial"/>
                                <w:bCs/>
                                <w:color w:val="312783"/>
                                <w:sz w:val="20"/>
                                <w:szCs w:val="20"/>
                              </w:rPr>
                              <w:t xml:space="preserve">ants est </w:t>
                            </w:r>
                            <w:r w:rsidR="002F0D26" w:rsidRPr="009C115E">
                              <w:rPr>
                                <w:rFonts w:ascii="Gordita Light" w:hAnsi="Gordita Light" w:cs="Arial"/>
                                <w:bCs/>
                                <w:color w:val="312783"/>
                                <w:sz w:val="20"/>
                                <w:szCs w:val="20"/>
                              </w:rPr>
                              <w:t xml:space="preserve">donc un critère d’importance </w:t>
                            </w:r>
                            <w:r w:rsidR="009C115E">
                              <w:rPr>
                                <w:rFonts w:ascii="Gordita Light" w:hAnsi="Gordita Light" w:cs="Arial"/>
                                <w:bCs/>
                                <w:color w:val="312783"/>
                                <w:sz w:val="20"/>
                                <w:szCs w:val="20"/>
                              </w:rPr>
                              <w:t>pour notre</w:t>
                            </w:r>
                            <w:r w:rsidR="002F0D26" w:rsidRPr="009C115E">
                              <w:rPr>
                                <w:rFonts w:ascii="Gordita Light" w:hAnsi="Gordita Light" w:cs="Arial"/>
                                <w:bCs/>
                                <w:color w:val="312783"/>
                                <w:sz w:val="20"/>
                                <w:szCs w:val="20"/>
                              </w:rPr>
                              <w:t xml:space="preserve"> candidat idéal</w:t>
                            </w:r>
                            <w:r w:rsidR="00F503F6" w:rsidRPr="009C115E">
                              <w:rPr>
                                <w:rFonts w:ascii="Gordita Light" w:hAnsi="Gordita Light" w:cs="Arial"/>
                                <w:bCs/>
                                <w:color w:val="312783"/>
                                <w:sz w:val="20"/>
                                <w:szCs w:val="20"/>
                              </w:rPr>
                              <w:t>.</w:t>
                            </w:r>
                            <w:r w:rsidR="002F0D26" w:rsidRPr="009C115E">
                              <w:rPr>
                                <w:rFonts w:ascii="Gordita Light" w:hAnsi="Gordita Light" w:cs="Arial"/>
                                <w:bCs/>
                                <w:color w:val="312783"/>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1C4E2" id="Zone de texte 6" o:spid="_x0000_s1029" type="#_x0000_t202" style="position:absolute;left:0;text-align:left;margin-left:-28.5pt;margin-top:279.2pt;width:301.5pt;height:10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" filled="f" stroked="f" strokeweight=".5pt">
                <v:textbox>
                  <w:txbxContent>
                    <w:p w:rsidR="004726B8" w:rsidRPr="009C115E" w:rsidRDefault="004726B8" w:rsidP="004726B8">
                      <w:pPr>
                        <w:spacing w:after="0" w:line="240" w:lineRule="auto"/>
                        <w:rPr>
                          <w:rFonts w:ascii="Gordita Medium" w:hAnsi="Gordita Medium" w:cs="Arial"/>
                          <w:bCs/>
                          <w:color w:val="312783"/>
                          <w:sz w:val="20"/>
                          <w:szCs w:val="20"/>
                        </w:rPr>
                      </w:pPr>
                      <w:r w:rsidRPr="009C115E">
                        <w:rPr>
                          <w:rFonts w:ascii="Gordita Medium" w:hAnsi="Gordita Medium" w:cs="Arial"/>
                          <w:bCs/>
                          <w:color w:val="312783"/>
                          <w:sz w:val="20"/>
                          <w:szCs w:val="20"/>
                        </w:rPr>
                        <w:t>Un peu de vantardise (bin quoi?)</w:t>
                      </w:r>
                    </w:p>
                    <w:p w:rsidR="004726B8" w:rsidRPr="009C115E" w:rsidRDefault="004726B8" w:rsidP="004726B8">
                      <w:pPr>
                        <w:spacing w:line="240" w:lineRule="auto"/>
                        <w:rPr>
                          <w:rFonts w:ascii="Gordita Medium" w:hAnsi="Gordita Medium"/>
                          <w:color w:val="312783"/>
                          <w:sz w:val="20"/>
                          <w:szCs w:val="20"/>
                        </w:rPr>
                      </w:pPr>
                      <w:r w:rsidRPr="009C115E">
                        <w:rPr>
                          <w:rFonts w:ascii="Gordita Light" w:hAnsi="Gordita Light" w:cs="Arial"/>
                          <w:bCs/>
                          <w:color w:val="312783"/>
                          <w:sz w:val="20"/>
                          <w:szCs w:val="20"/>
                        </w:rPr>
                        <w:t>Depuis 1962, le P’tit Bonheur s’est imposé comme un joueur incontournable dans le milieu des camps de vacances (rien de moins). À ce jour, il accueille plus de 12 000 enfants par année pour une expérience mémorable.</w:t>
                      </w:r>
                      <w:r w:rsidR="00A569CD" w:rsidRPr="009C115E">
                        <w:rPr>
                          <w:rFonts w:ascii="Gordita Light" w:hAnsi="Gordita Light" w:cs="Arial"/>
                          <w:bCs/>
                          <w:color w:val="312783"/>
                          <w:sz w:val="20"/>
                          <w:szCs w:val="20"/>
                        </w:rPr>
                        <w:t xml:space="preserve"> L’amour des enf</w:t>
                      </w:r>
                      <w:r w:rsidR="00F503F6" w:rsidRPr="009C115E">
                        <w:rPr>
                          <w:rFonts w:ascii="Gordita Light" w:hAnsi="Gordita Light" w:cs="Arial"/>
                          <w:bCs/>
                          <w:color w:val="312783"/>
                          <w:sz w:val="20"/>
                          <w:szCs w:val="20"/>
                        </w:rPr>
                        <w:t xml:space="preserve">ants est </w:t>
                      </w:r>
                      <w:r w:rsidR="002F0D26" w:rsidRPr="009C115E">
                        <w:rPr>
                          <w:rFonts w:ascii="Gordita Light" w:hAnsi="Gordita Light" w:cs="Arial"/>
                          <w:bCs/>
                          <w:color w:val="312783"/>
                          <w:sz w:val="20"/>
                          <w:szCs w:val="20"/>
                        </w:rPr>
                        <w:t xml:space="preserve">donc un critère d’importance </w:t>
                      </w:r>
                      <w:r w:rsidR="009C115E">
                        <w:rPr>
                          <w:rFonts w:ascii="Gordita Light" w:hAnsi="Gordita Light" w:cs="Arial"/>
                          <w:bCs/>
                          <w:color w:val="312783"/>
                          <w:sz w:val="20"/>
                          <w:szCs w:val="20"/>
                        </w:rPr>
                        <w:t>pour notre</w:t>
                      </w:r>
                      <w:r w:rsidR="002F0D26" w:rsidRPr="009C115E">
                        <w:rPr>
                          <w:rFonts w:ascii="Gordita Light" w:hAnsi="Gordita Light" w:cs="Arial"/>
                          <w:bCs/>
                          <w:color w:val="312783"/>
                          <w:sz w:val="20"/>
                          <w:szCs w:val="20"/>
                        </w:rPr>
                        <w:t xml:space="preserve"> candidat idéal</w:t>
                      </w:r>
                      <w:r w:rsidR="00F503F6" w:rsidRPr="009C115E">
                        <w:rPr>
                          <w:rFonts w:ascii="Gordita Light" w:hAnsi="Gordita Light" w:cs="Arial"/>
                          <w:bCs/>
                          <w:color w:val="312783"/>
                          <w:sz w:val="20"/>
                          <w:szCs w:val="20"/>
                        </w:rPr>
                        <w:t>.</w:t>
                      </w:r>
                      <w:r w:rsidR="002F0D26" w:rsidRPr="009C115E">
                        <w:rPr>
                          <w:rFonts w:ascii="Gordita Light" w:hAnsi="Gordita Light" w:cs="Arial"/>
                          <w:bCs/>
                          <w:color w:val="312783"/>
                          <w:sz w:val="20"/>
                          <w:szCs w:val="20"/>
                        </w:rPr>
                        <w:t xml:space="preserve"> </w:t>
                      </w:r>
                    </w:p>
                  </w:txbxContent>
                </v:textbox>
              </v:shape>
            </w:pict>
          </mc:Fallback>
        </mc:AlternateContent>
      </w:r>
      <w:r w:rsidR="009C115E">
        <w:rPr>
          <w:noProof/>
          <w:lang w:eastAsia="fr-CA"/>
        </w:rPr>
        <mc:AlternateContent>
          <mc:Choice Requires="wps">
            <w:drawing>
              <wp:anchor distT="0" distB="0" distL="114300" distR="114300" simplePos="0" relativeHeight="251702272" behindDoc="0" locked="0" layoutInCell="1" allowOverlap="1" wp14:anchorId="6D918DDF" wp14:editId="03FC953B">
                <wp:simplePos x="0" y="0"/>
                <wp:positionH relativeFrom="column">
                  <wp:posOffset>3536315</wp:posOffset>
                </wp:positionH>
                <wp:positionV relativeFrom="paragraph">
                  <wp:posOffset>2073275</wp:posOffset>
                </wp:positionV>
                <wp:extent cx="3683479" cy="2769079"/>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683479" cy="2769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4FE6" w:rsidRDefault="00FF4FE6" w:rsidP="00184933">
                            <w:pPr>
                              <w:spacing w:after="0"/>
                              <w:rPr>
                                <w:rFonts w:ascii="Gordita Medium" w:hAnsi="Gordita Medium" w:cs="Arial"/>
                                <w:b/>
                                <w:color w:val="FFFFFF" w:themeColor="background1"/>
                              </w:rPr>
                            </w:pPr>
                            <w:r w:rsidRPr="00FF4FE6">
                              <w:rPr>
                                <w:rFonts w:ascii="Gordita Medium" w:hAnsi="Gordita Medium" w:cs="Arial"/>
                                <w:b/>
                                <w:color w:val="FFFFFF" w:themeColor="background1"/>
                              </w:rPr>
                              <w:t>Exigences</w:t>
                            </w:r>
                          </w:p>
                          <w:p w:rsidR="009C115E" w:rsidRPr="00FF4FE6" w:rsidRDefault="009C115E" w:rsidP="00184933">
                            <w:pPr>
                              <w:spacing w:after="0"/>
                              <w:rPr>
                                <w:rFonts w:ascii="Gordita Medium" w:hAnsi="Gordita Medium" w:cs="Arial"/>
                                <w:b/>
                                <w:color w:val="FFFFFF" w:themeColor="background1"/>
                              </w:rPr>
                            </w:pP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Maîtrise</w:t>
                            </w:r>
                            <w:r>
                              <w:rPr>
                                <w:rFonts w:ascii="Gordita Light" w:hAnsi="Gordita Light" w:cs="Arial"/>
                                <w:color w:val="FFFFFF" w:themeColor="background1"/>
                                <w:sz w:val="20"/>
                              </w:rPr>
                              <w:t>r le</w:t>
                            </w:r>
                            <w:r w:rsidRPr="009C115E">
                              <w:rPr>
                                <w:rFonts w:ascii="Gordita Light" w:hAnsi="Gordita Light" w:cs="Arial"/>
                                <w:color w:val="FFFFFF" w:themeColor="background1"/>
                                <w:sz w:val="20"/>
                              </w:rPr>
                              <w:t xml:space="preserve"> français parlé</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Savoir communiquer aisément avec ses collègues et ses supérieurs</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Avoir le souci du service à la clientèle</w:t>
                            </w:r>
                            <w:r>
                              <w:rPr>
                                <w:rFonts w:ascii="Calibri" w:hAnsi="Calibri" w:cs="Calibri"/>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Faire preuve de rigueur et de méthode dans son travail quotidien</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Être débrouillard et faire preuve d’initiative</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Être flexible et polyvalent</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Pr>
                                <w:rFonts w:ascii="Gordita Light" w:hAnsi="Gordita Light" w:cs="Arial"/>
                                <w:color w:val="FFFFFF" w:themeColor="background1"/>
                                <w:sz w:val="20"/>
                              </w:rPr>
                              <w:t>Posséder un s</w:t>
                            </w:r>
                            <w:r w:rsidRPr="009C115E">
                              <w:rPr>
                                <w:rFonts w:ascii="Gordita Light" w:hAnsi="Gordita Light" w:cs="Arial"/>
                                <w:color w:val="FFFFFF" w:themeColor="background1"/>
                                <w:sz w:val="20"/>
                              </w:rPr>
                              <w:t>ouci de la propreté</w:t>
                            </w:r>
                            <w:r>
                              <w:rPr>
                                <w:rFonts w:ascii="Gordita Light" w:hAnsi="Gordita Light" w:cs="Arial"/>
                                <w:color w:val="FFFFFF" w:themeColor="background1"/>
                                <w:sz w:val="20"/>
                              </w:rPr>
                              <w:t>.</w:t>
                            </w:r>
                          </w:p>
                          <w:p w:rsidR="00FF4FE6" w:rsidRPr="00FF4FE6" w:rsidRDefault="00FF4FE6" w:rsidP="00FF4FE6">
                            <w:pPr>
                              <w:spacing w:line="240" w:lineRule="auto"/>
                              <w:rPr>
                                <w:rFonts w:ascii="Gordita Light" w:hAnsi="Gordita Light"/>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8DDF" id="Zone de texte 10" o:spid="_x0000_s1030" type="#_x0000_t202" style="position:absolute;left:0;text-align:left;margin-left:278.45pt;margin-top:163.25pt;width:290.05pt;height:21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" filled="f" stroked="f" strokeweight=".5pt">
                <v:textbox>
                  <w:txbxContent>
                    <w:p w:rsidR="00FF4FE6" w:rsidRDefault="00FF4FE6" w:rsidP="00184933">
                      <w:pPr>
                        <w:spacing w:after="0"/>
                        <w:rPr>
                          <w:rFonts w:ascii="Gordita Medium" w:hAnsi="Gordita Medium" w:cs="Arial"/>
                          <w:b/>
                          <w:color w:val="FFFFFF" w:themeColor="background1"/>
                        </w:rPr>
                      </w:pPr>
                      <w:r w:rsidRPr="00FF4FE6">
                        <w:rPr>
                          <w:rFonts w:ascii="Gordita Medium" w:hAnsi="Gordita Medium" w:cs="Arial"/>
                          <w:b/>
                          <w:color w:val="FFFFFF" w:themeColor="background1"/>
                        </w:rPr>
                        <w:t>Exigences</w:t>
                      </w:r>
                    </w:p>
                    <w:p w:rsidR="009C115E" w:rsidRPr="00FF4FE6" w:rsidRDefault="009C115E" w:rsidP="00184933">
                      <w:pPr>
                        <w:spacing w:after="0"/>
                        <w:rPr>
                          <w:rFonts w:ascii="Gordita Medium" w:hAnsi="Gordita Medium" w:cs="Arial"/>
                          <w:b/>
                          <w:color w:val="FFFFFF" w:themeColor="background1"/>
                        </w:rPr>
                      </w:pP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Maîtrise</w:t>
                      </w:r>
                      <w:r>
                        <w:rPr>
                          <w:rFonts w:ascii="Gordita Light" w:hAnsi="Gordita Light" w:cs="Arial"/>
                          <w:color w:val="FFFFFF" w:themeColor="background1"/>
                          <w:sz w:val="20"/>
                        </w:rPr>
                        <w:t>r le</w:t>
                      </w:r>
                      <w:r w:rsidRPr="009C115E">
                        <w:rPr>
                          <w:rFonts w:ascii="Gordita Light" w:hAnsi="Gordita Light" w:cs="Arial"/>
                          <w:color w:val="FFFFFF" w:themeColor="background1"/>
                          <w:sz w:val="20"/>
                        </w:rPr>
                        <w:t xml:space="preserve"> français parlé</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Savoir communiquer aisément avec ses collègues et ses supérieurs</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Avoir le souci du service à la clientèle</w:t>
                      </w:r>
                      <w:r>
                        <w:rPr>
                          <w:rFonts w:ascii="Calibri" w:hAnsi="Calibri" w:cs="Calibri"/>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Faire preuve de rigueur et de méthode dans son travail quotidien</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Être débrouillard et faire preuve d’initiative</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sidRPr="009C115E">
                        <w:rPr>
                          <w:rFonts w:ascii="Gordita Light" w:hAnsi="Gordita Light" w:cs="Arial"/>
                          <w:color w:val="FFFFFF" w:themeColor="background1"/>
                          <w:sz w:val="20"/>
                        </w:rPr>
                        <w:t>Être flexible et polyvalent</w:t>
                      </w:r>
                      <w:r>
                        <w:rPr>
                          <w:rFonts w:ascii="Gordita Light" w:hAnsi="Gordita Light" w:cs="Arial"/>
                          <w:color w:val="FFFFFF" w:themeColor="background1"/>
                          <w:sz w:val="20"/>
                        </w:rPr>
                        <w:t>.</w:t>
                      </w:r>
                    </w:p>
                    <w:p w:rsidR="009C115E" w:rsidRPr="009C115E" w:rsidRDefault="009C115E" w:rsidP="009C115E">
                      <w:pPr>
                        <w:pStyle w:val="Paragraphedeliste"/>
                        <w:numPr>
                          <w:ilvl w:val="0"/>
                          <w:numId w:val="5"/>
                        </w:numPr>
                        <w:rPr>
                          <w:rFonts w:ascii="Gordita Light" w:hAnsi="Gordita Light" w:cs="Arial"/>
                          <w:color w:val="FFFFFF" w:themeColor="background1"/>
                          <w:sz w:val="20"/>
                        </w:rPr>
                      </w:pPr>
                      <w:r>
                        <w:rPr>
                          <w:rFonts w:ascii="Gordita Light" w:hAnsi="Gordita Light" w:cs="Arial"/>
                          <w:color w:val="FFFFFF" w:themeColor="background1"/>
                          <w:sz w:val="20"/>
                        </w:rPr>
                        <w:t>Posséder un s</w:t>
                      </w:r>
                      <w:r w:rsidRPr="009C115E">
                        <w:rPr>
                          <w:rFonts w:ascii="Gordita Light" w:hAnsi="Gordita Light" w:cs="Arial"/>
                          <w:color w:val="FFFFFF" w:themeColor="background1"/>
                          <w:sz w:val="20"/>
                        </w:rPr>
                        <w:t>ouci</w:t>
                      </w:r>
                      <w:r w:rsidRPr="009C115E">
                        <w:rPr>
                          <w:rFonts w:ascii="Gordita Light" w:hAnsi="Gordita Light" w:cs="Arial"/>
                          <w:color w:val="FFFFFF" w:themeColor="background1"/>
                          <w:sz w:val="20"/>
                        </w:rPr>
                        <w:t xml:space="preserve"> de la propreté</w:t>
                      </w:r>
                      <w:r>
                        <w:rPr>
                          <w:rFonts w:ascii="Gordita Light" w:hAnsi="Gordita Light" w:cs="Arial"/>
                          <w:color w:val="FFFFFF" w:themeColor="background1"/>
                          <w:sz w:val="20"/>
                        </w:rPr>
                        <w:t>.</w:t>
                      </w:r>
                    </w:p>
                    <w:p w:rsidR="00FF4FE6" w:rsidRPr="00FF4FE6" w:rsidRDefault="00FF4FE6" w:rsidP="00FF4FE6">
                      <w:pPr>
                        <w:spacing w:line="240" w:lineRule="auto"/>
                        <w:rPr>
                          <w:rFonts w:ascii="Gordita Light" w:hAnsi="Gordita Light"/>
                          <w:color w:val="FFFFFF" w:themeColor="background1"/>
                          <w:sz w:val="20"/>
                          <w:szCs w:val="20"/>
                        </w:rPr>
                      </w:pPr>
                    </w:p>
                  </w:txbxContent>
                </v:textbox>
              </v:shape>
            </w:pict>
          </mc:Fallback>
        </mc:AlternateContent>
      </w:r>
      <w:r w:rsidR="009C115E">
        <w:rPr>
          <w:rFonts w:ascii="Gordita Medium" w:hAnsi="Gordita Medium"/>
          <w:b/>
          <w:noProof/>
          <w:sz w:val="130"/>
          <w:szCs w:val="130"/>
          <w:lang w:eastAsia="fr-CA"/>
        </w:rPr>
        <w:drawing>
          <wp:anchor distT="0" distB="0" distL="114300" distR="114300" simplePos="0" relativeHeight="251658236" behindDoc="0" locked="0" layoutInCell="1" allowOverlap="1">
            <wp:simplePos x="0" y="0"/>
            <wp:positionH relativeFrom="column">
              <wp:posOffset>1485900</wp:posOffset>
            </wp:positionH>
            <wp:positionV relativeFrom="paragraph">
              <wp:posOffset>-1188084</wp:posOffset>
            </wp:positionV>
            <wp:extent cx="6858000" cy="31242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ap j13-01.jpg"/>
                    <pic:cNvPicPr/>
                  </pic:nvPicPr>
                  <pic:blipFill rotWithShape="1">
                    <a:blip r:embed="rId5" cstate="print">
                      <a:extLst>
                        <a:ext uri="{28A0092B-C50C-407E-A947-70E740481C1C}">
                          <a14:useLocalDpi xmlns:a14="http://schemas.microsoft.com/office/drawing/2010/main" val="0"/>
                        </a:ext>
                      </a:extLst>
                    </a:blip>
                    <a:srcRect l="7639" t="5874" r="-7639" b="26123"/>
                    <a:stretch/>
                  </pic:blipFill>
                  <pic:spPr bwMode="auto">
                    <a:xfrm>
                      <a:off x="0" y="0"/>
                      <a:ext cx="6858000" cy="3124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C115E">
        <w:rPr>
          <w:noProof/>
          <w:lang w:eastAsia="fr-CA"/>
        </w:rPr>
        <mc:AlternateContent>
          <mc:Choice Requires="wps">
            <w:drawing>
              <wp:anchor distT="0" distB="0" distL="114300" distR="114300" simplePos="0" relativeHeight="251693567" behindDoc="0" locked="0" layoutInCell="1" allowOverlap="1">
                <wp:simplePos x="0" y="0"/>
                <wp:positionH relativeFrom="column">
                  <wp:posOffset>1485900</wp:posOffset>
                </wp:positionH>
                <wp:positionV relativeFrom="paragraph">
                  <wp:posOffset>2540</wp:posOffset>
                </wp:positionV>
                <wp:extent cx="5829300" cy="1343025"/>
                <wp:effectExtent l="0" t="0" r="0" b="9525"/>
                <wp:wrapNone/>
                <wp:docPr id="5" name="Rectangle 5"/>
                <wp:cNvGraphicFramePr/>
                <a:graphic xmlns:a="http://schemas.openxmlformats.org/drawingml/2006/main">
                  <a:graphicData uri="http://schemas.microsoft.com/office/word/2010/wordprocessingShape">
                    <wps:wsp>
                      <wps:cNvSpPr/>
                      <wps:spPr>
                        <a:xfrm>
                          <a:off x="0" y="0"/>
                          <a:ext cx="5829300" cy="1343025"/>
                        </a:xfrm>
                        <a:prstGeom prst="rect">
                          <a:avLst/>
                        </a:prstGeom>
                        <a:solidFill>
                          <a:schemeClr val="tx1">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FA12" id="Rectangle 5" o:spid="_x0000_s1026" style="position:absolute;margin-left:117pt;margin-top:.2pt;width:459pt;height:105.75pt;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" fillcolor="black [3213]" stroked="f" strokeweight="1pt">
                <v:fill opacity="16448f"/>
              </v:rect>
            </w:pict>
          </mc:Fallback>
        </mc:AlternateContent>
      </w:r>
      <w:r w:rsidR="00AD6C73">
        <w:rPr>
          <w:noProof/>
          <w:lang w:eastAsia="fr-CA"/>
        </w:rPr>
        <mc:AlternateContent>
          <mc:Choice Requires="wps">
            <w:drawing>
              <wp:anchor distT="0" distB="0" distL="114300" distR="114300" simplePos="0" relativeHeight="251708416" behindDoc="0" locked="0" layoutInCell="1" allowOverlap="1" wp14:anchorId="26F903C6" wp14:editId="3A1295BA">
                <wp:simplePos x="0" y="0"/>
                <wp:positionH relativeFrom="column">
                  <wp:posOffset>3533775</wp:posOffset>
                </wp:positionH>
                <wp:positionV relativeFrom="paragraph">
                  <wp:posOffset>7822565</wp:posOffset>
                </wp:positionV>
                <wp:extent cx="3683000" cy="1800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6830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FBC" w:rsidRPr="009C115E" w:rsidRDefault="00511FBC" w:rsidP="00511FBC">
                            <w:pPr>
                              <w:spacing w:after="0" w:line="240" w:lineRule="auto"/>
                              <w:rPr>
                                <w:rFonts w:ascii="Gordita Medium" w:hAnsi="Gordita Medium" w:cs="Arial"/>
                                <w:bCs/>
                                <w:color w:val="312783"/>
                                <w:szCs w:val="20"/>
                              </w:rPr>
                            </w:pPr>
                            <w:r w:rsidRPr="009C115E">
                              <w:rPr>
                                <w:rFonts w:ascii="Gordita Medium" w:hAnsi="Gordita Medium" w:cs="Arial"/>
                                <w:bCs/>
                                <w:color w:val="312783"/>
                                <w:szCs w:val="20"/>
                              </w:rPr>
                              <w:t>Tu penses être notre candidat?</w:t>
                            </w:r>
                          </w:p>
                          <w:p w:rsidR="00511FBC" w:rsidRDefault="00511FBC" w:rsidP="00511FBC">
                            <w:pPr>
                              <w:spacing w:after="0" w:line="240" w:lineRule="auto"/>
                              <w:rPr>
                                <w:rFonts w:ascii="Gordita Medium" w:hAnsi="Gordita Medium" w:cs="Arial"/>
                                <w:bCs/>
                                <w:color w:val="312783"/>
                                <w:szCs w:val="20"/>
                              </w:rPr>
                            </w:pPr>
                            <w:r w:rsidRPr="009C115E">
                              <w:rPr>
                                <w:rFonts w:ascii="Gordita Medium" w:hAnsi="Gordita Medium" w:cs="Arial"/>
                                <w:bCs/>
                                <w:color w:val="312783"/>
                                <w:szCs w:val="20"/>
                              </w:rPr>
                              <w:t>Tu veux plus d’informations?</w:t>
                            </w:r>
                          </w:p>
                          <w:p w:rsidR="00661744" w:rsidRPr="009C115E" w:rsidRDefault="00661744" w:rsidP="00511FBC">
                            <w:pPr>
                              <w:spacing w:after="0" w:line="240" w:lineRule="auto"/>
                              <w:rPr>
                                <w:rFonts w:ascii="Gordita Medium" w:hAnsi="Gordita Medium" w:cs="Arial"/>
                                <w:bCs/>
                                <w:color w:val="312783"/>
                                <w:szCs w:val="20"/>
                              </w:rPr>
                            </w:pPr>
                          </w:p>
                          <w:p w:rsidR="00661744" w:rsidRPr="00661744" w:rsidRDefault="00661744" w:rsidP="00661744">
                            <w:pPr>
                              <w:spacing w:after="0" w:line="240" w:lineRule="auto"/>
                              <w:rPr>
                                <w:rFonts w:ascii="Gordita Light" w:hAnsi="Gordita Light" w:cs="Arial"/>
                                <w:color w:val="312783"/>
                              </w:rPr>
                            </w:pPr>
                            <w:r w:rsidRPr="00661744">
                              <w:rPr>
                                <w:rFonts w:ascii="Gordita Light" w:hAnsi="Gordita Light" w:cs="Arial"/>
                                <w:color w:val="312783"/>
                              </w:rPr>
                              <w:t xml:space="preserve">Envoie ton CV </w:t>
                            </w:r>
                            <w:r>
                              <w:rPr>
                                <w:rFonts w:ascii="Gordita Light" w:hAnsi="Gordita Light" w:cs="Arial"/>
                                <w:color w:val="312783"/>
                              </w:rPr>
                              <w:t>ou tes questions à</w:t>
                            </w:r>
                            <w:r w:rsidRPr="00661744">
                              <w:rPr>
                                <w:rFonts w:ascii="Calibri" w:hAnsi="Calibri" w:cs="Calibri"/>
                                <w:color w:val="312783"/>
                              </w:rPr>
                              <w:t> </w:t>
                            </w:r>
                            <w:r w:rsidRPr="00661744">
                              <w:rPr>
                                <w:rFonts w:ascii="Gordita Light" w:hAnsi="Gordita Light" w:cs="Arial"/>
                                <w:color w:val="312783"/>
                              </w:rPr>
                              <w:t xml:space="preserve">: </w:t>
                            </w:r>
                          </w:p>
                          <w:p w:rsidR="00511FBC" w:rsidRPr="009C115E" w:rsidRDefault="00511FBC" w:rsidP="00511FBC">
                            <w:pPr>
                              <w:spacing w:after="0" w:line="240" w:lineRule="auto"/>
                              <w:rPr>
                                <w:rFonts w:ascii="Gordita Medium" w:hAnsi="Gordita Medium" w:cs="Arial"/>
                                <w:bCs/>
                                <w:color w:val="312783"/>
                                <w:szCs w:val="20"/>
                              </w:rPr>
                            </w:pPr>
                          </w:p>
                          <w:p w:rsidR="00661744" w:rsidRPr="00661744" w:rsidRDefault="00661744" w:rsidP="00661744">
                            <w:pPr>
                              <w:spacing w:after="0" w:line="240" w:lineRule="auto"/>
                              <w:rPr>
                                <w:rFonts w:ascii="Gordita Medium" w:hAnsi="Gordita Medium" w:cs="Arial"/>
                                <w:color w:val="312783"/>
                              </w:rPr>
                            </w:pPr>
                            <w:r w:rsidRPr="00661744">
                              <w:rPr>
                                <w:rFonts w:ascii="Gordita Medium" w:hAnsi="Gordita Medium" w:cs="Arial"/>
                                <w:color w:val="312783"/>
                              </w:rPr>
                              <w:t>Nadia Loisel</w:t>
                            </w:r>
                            <w:r w:rsidR="00511FBC" w:rsidRPr="00661744">
                              <w:rPr>
                                <w:rFonts w:ascii="Gordita Medium" w:hAnsi="Gordita Medium" w:cs="Arial"/>
                                <w:color w:val="312783"/>
                              </w:rPr>
                              <w:t xml:space="preserve"> </w:t>
                            </w:r>
                          </w:p>
                          <w:p w:rsidR="00661744" w:rsidRDefault="00661744" w:rsidP="00661744">
                            <w:pPr>
                              <w:spacing w:after="0"/>
                              <w:rPr>
                                <w:rFonts w:ascii="Gordita Light" w:hAnsi="Gordita Light"/>
                                <w:b/>
                                <w:bCs/>
                                <w:color w:val="312783"/>
                                <w:sz w:val="20"/>
                                <w:szCs w:val="20"/>
                                <w:lang w:eastAsia="fr-CA"/>
                              </w:rPr>
                            </w:pPr>
                            <w:r>
                              <w:rPr>
                                <w:rFonts w:ascii="Gordita Light" w:hAnsi="Gordita Light"/>
                                <w:b/>
                                <w:bCs/>
                                <w:color w:val="312783"/>
                                <w:sz w:val="20"/>
                                <w:szCs w:val="20"/>
                                <w:lang w:eastAsia="fr-CA"/>
                              </w:rPr>
                              <w:t>Directrice des Opérations</w:t>
                            </w:r>
                          </w:p>
                          <w:p w:rsidR="00661744" w:rsidRPr="00661744" w:rsidRDefault="00661744" w:rsidP="00661744">
                            <w:pPr>
                              <w:spacing w:after="0" w:line="240" w:lineRule="auto"/>
                              <w:rPr>
                                <w:rFonts w:ascii="Gordita Light" w:hAnsi="Gordita Light" w:cs="Arial"/>
                                <w:color w:val="312783"/>
                              </w:rPr>
                            </w:pPr>
                            <w:proofErr w:type="spellStart"/>
                            <w:r w:rsidRPr="00661744">
                              <w:rPr>
                                <w:rFonts w:ascii="Gordita Light" w:hAnsi="Gordita Light" w:cs="Arial"/>
                                <w:color w:val="312783"/>
                              </w:rPr>
                              <w:t>nloisel@ptitbonheur</w:t>
                            </w:r>
                            <w:proofErr w:type="spellEnd"/>
                          </w:p>
                          <w:p w:rsidR="00661744" w:rsidRDefault="0066174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903C6" id="_x0000_t202" coordsize="21600,21600" o:spt="202" path="m,l,21600r21600,l21600,xe">
                <v:stroke joinstyle="miter"/>
                <v:path gradientshapeok="t" o:connecttype="rect"/>
              </v:shapetype>
              <v:shape id="Zone de texte 14" o:spid="_x0000_s1031" type="#_x0000_t202" style="position:absolute;left:0;text-align:left;margin-left:278.25pt;margin-top:615.95pt;width:290pt;height:14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" filled="f" stroked="f" strokeweight=".5pt">
                <v:textbox>
                  <w:txbxContent>
                    <w:p w:rsidR="00511FBC" w:rsidRPr="009C115E" w:rsidRDefault="00511FBC" w:rsidP="00511FBC">
                      <w:pPr>
                        <w:spacing w:after="0" w:line="240" w:lineRule="auto"/>
                        <w:rPr>
                          <w:rFonts w:ascii="Gordita Medium" w:hAnsi="Gordita Medium" w:cs="Arial"/>
                          <w:bCs/>
                          <w:color w:val="312783"/>
                          <w:szCs w:val="20"/>
                        </w:rPr>
                      </w:pPr>
                      <w:r w:rsidRPr="009C115E">
                        <w:rPr>
                          <w:rFonts w:ascii="Gordita Medium" w:hAnsi="Gordita Medium" w:cs="Arial"/>
                          <w:bCs/>
                          <w:color w:val="312783"/>
                          <w:szCs w:val="20"/>
                        </w:rPr>
                        <w:t>Tu penses être notre candidat?</w:t>
                      </w:r>
                    </w:p>
                    <w:p w:rsidR="00511FBC" w:rsidRDefault="00511FBC" w:rsidP="00511FBC">
                      <w:pPr>
                        <w:spacing w:after="0" w:line="240" w:lineRule="auto"/>
                        <w:rPr>
                          <w:rFonts w:ascii="Gordita Medium" w:hAnsi="Gordita Medium" w:cs="Arial"/>
                          <w:bCs/>
                          <w:color w:val="312783"/>
                          <w:szCs w:val="20"/>
                        </w:rPr>
                      </w:pPr>
                      <w:r w:rsidRPr="009C115E">
                        <w:rPr>
                          <w:rFonts w:ascii="Gordita Medium" w:hAnsi="Gordita Medium" w:cs="Arial"/>
                          <w:bCs/>
                          <w:color w:val="312783"/>
                          <w:szCs w:val="20"/>
                        </w:rPr>
                        <w:t>Tu veux plus d’informations?</w:t>
                      </w:r>
                    </w:p>
                    <w:p w:rsidR="00661744" w:rsidRPr="009C115E" w:rsidRDefault="00661744" w:rsidP="00511FBC">
                      <w:pPr>
                        <w:spacing w:after="0" w:line="240" w:lineRule="auto"/>
                        <w:rPr>
                          <w:rFonts w:ascii="Gordita Medium" w:hAnsi="Gordita Medium" w:cs="Arial"/>
                          <w:bCs/>
                          <w:color w:val="312783"/>
                          <w:szCs w:val="20"/>
                        </w:rPr>
                      </w:pPr>
                    </w:p>
                    <w:p w:rsidR="00661744" w:rsidRPr="00661744" w:rsidRDefault="00661744" w:rsidP="00661744">
                      <w:pPr>
                        <w:spacing w:after="0" w:line="240" w:lineRule="auto"/>
                        <w:rPr>
                          <w:rFonts w:ascii="Gordita Light" w:hAnsi="Gordita Light" w:cs="Arial"/>
                          <w:color w:val="312783"/>
                        </w:rPr>
                      </w:pPr>
                      <w:r w:rsidRPr="00661744">
                        <w:rPr>
                          <w:rFonts w:ascii="Gordita Light" w:hAnsi="Gordita Light" w:cs="Arial"/>
                          <w:color w:val="312783"/>
                        </w:rPr>
                        <w:t xml:space="preserve">Envoie ton CV </w:t>
                      </w:r>
                      <w:r>
                        <w:rPr>
                          <w:rFonts w:ascii="Gordita Light" w:hAnsi="Gordita Light" w:cs="Arial"/>
                          <w:color w:val="312783"/>
                        </w:rPr>
                        <w:t>ou tes questions à</w:t>
                      </w:r>
                      <w:r w:rsidRPr="00661744">
                        <w:rPr>
                          <w:rFonts w:ascii="Calibri" w:hAnsi="Calibri" w:cs="Calibri"/>
                          <w:color w:val="312783"/>
                        </w:rPr>
                        <w:t> </w:t>
                      </w:r>
                      <w:r w:rsidRPr="00661744">
                        <w:rPr>
                          <w:rFonts w:ascii="Gordita Light" w:hAnsi="Gordita Light" w:cs="Arial"/>
                          <w:color w:val="312783"/>
                        </w:rPr>
                        <w:t xml:space="preserve">: </w:t>
                      </w:r>
                    </w:p>
                    <w:p w:rsidR="00511FBC" w:rsidRPr="009C115E" w:rsidRDefault="00511FBC" w:rsidP="00511FBC">
                      <w:pPr>
                        <w:spacing w:after="0" w:line="240" w:lineRule="auto"/>
                        <w:rPr>
                          <w:rFonts w:ascii="Gordita Medium" w:hAnsi="Gordita Medium" w:cs="Arial"/>
                          <w:bCs/>
                          <w:color w:val="312783"/>
                          <w:szCs w:val="20"/>
                        </w:rPr>
                      </w:pPr>
                    </w:p>
                    <w:p w:rsidR="00661744" w:rsidRPr="00661744" w:rsidRDefault="00661744" w:rsidP="00661744">
                      <w:pPr>
                        <w:spacing w:after="0" w:line="240" w:lineRule="auto"/>
                        <w:rPr>
                          <w:rFonts w:ascii="Gordita Medium" w:hAnsi="Gordita Medium" w:cs="Arial"/>
                          <w:color w:val="312783"/>
                        </w:rPr>
                      </w:pPr>
                      <w:r w:rsidRPr="00661744">
                        <w:rPr>
                          <w:rFonts w:ascii="Gordita Medium" w:hAnsi="Gordita Medium" w:cs="Arial"/>
                          <w:color w:val="312783"/>
                        </w:rPr>
                        <w:t>Nadia Loisel</w:t>
                      </w:r>
                      <w:r w:rsidR="00511FBC" w:rsidRPr="00661744">
                        <w:rPr>
                          <w:rFonts w:ascii="Gordita Medium" w:hAnsi="Gordita Medium" w:cs="Arial"/>
                          <w:color w:val="312783"/>
                        </w:rPr>
                        <w:t xml:space="preserve"> </w:t>
                      </w:r>
                    </w:p>
                    <w:p w:rsidR="00661744" w:rsidRDefault="00661744" w:rsidP="00661744">
                      <w:pPr>
                        <w:spacing w:after="0"/>
                        <w:rPr>
                          <w:rFonts w:ascii="Gordita Light" w:hAnsi="Gordita Light"/>
                          <w:b/>
                          <w:bCs/>
                          <w:color w:val="312783"/>
                          <w:sz w:val="20"/>
                          <w:szCs w:val="20"/>
                          <w:lang w:eastAsia="fr-CA"/>
                        </w:rPr>
                      </w:pPr>
                      <w:r>
                        <w:rPr>
                          <w:rFonts w:ascii="Gordita Light" w:hAnsi="Gordita Light"/>
                          <w:b/>
                          <w:bCs/>
                          <w:color w:val="312783"/>
                          <w:sz w:val="20"/>
                          <w:szCs w:val="20"/>
                          <w:lang w:eastAsia="fr-CA"/>
                        </w:rPr>
                        <w:t>Directrice des Opérations</w:t>
                      </w:r>
                    </w:p>
                    <w:p w:rsidR="00661744" w:rsidRPr="00661744" w:rsidRDefault="00661744" w:rsidP="00661744">
                      <w:pPr>
                        <w:spacing w:after="0" w:line="240" w:lineRule="auto"/>
                        <w:rPr>
                          <w:rFonts w:ascii="Gordita Light" w:hAnsi="Gordita Light" w:cs="Arial"/>
                          <w:color w:val="312783"/>
                        </w:rPr>
                      </w:pPr>
                      <w:proofErr w:type="spellStart"/>
                      <w:r w:rsidRPr="00661744">
                        <w:rPr>
                          <w:rFonts w:ascii="Gordita Light" w:hAnsi="Gordita Light" w:cs="Arial"/>
                          <w:color w:val="312783"/>
                        </w:rPr>
                        <w:t>nloisel@ptitbonheur</w:t>
                      </w:r>
                      <w:proofErr w:type="spellEnd"/>
                    </w:p>
                    <w:p w:rsidR="00661744" w:rsidRDefault="00661744">
                      <w:pPr>
                        <w:spacing w:after="0" w:line="240" w:lineRule="auto"/>
                      </w:pPr>
                    </w:p>
                  </w:txbxContent>
                </v:textbox>
              </v:shape>
            </w:pict>
          </mc:Fallback>
        </mc:AlternateContent>
      </w:r>
      <w:r w:rsidR="00106EF0">
        <w:rPr>
          <w:noProof/>
          <w:lang w:eastAsia="fr-CA"/>
        </w:rPr>
        <mc:AlternateContent>
          <mc:Choice Requires="wps">
            <w:drawing>
              <wp:anchor distT="0" distB="0" distL="114300" distR="114300" simplePos="0" relativeHeight="251711488" behindDoc="0" locked="0" layoutInCell="1" allowOverlap="1">
                <wp:simplePos x="0" y="0"/>
                <wp:positionH relativeFrom="column">
                  <wp:posOffset>838199</wp:posOffset>
                </wp:positionH>
                <wp:positionV relativeFrom="paragraph">
                  <wp:posOffset>9718040</wp:posOffset>
                </wp:positionV>
                <wp:extent cx="4867275" cy="0"/>
                <wp:effectExtent l="0" t="0" r="28575" b="19050"/>
                <wp:wrapNone/>
                <wp:docPr id="16" name="Connecteur droit 16"/>
                <wp:cNvGraphicFramePr/>
                <a:graphic xmlns:a="http://schemas.openxmlformats.org/drawingml/2006/main">
                  <a:graphicData uri="http://schemas.microsoft.com/office/word/2010/wordprocessingShape">
                    <wps:wsp>
                      <wps:cNvCnPr/>
                      <wps:spPr>
                        <a:xfrm>
                          <a:off x="0" y="0"/>
                          <a:ext cx="4867275" cy="0"/>
                        </a:xfrm>
                        <a:prstGeom prst="line">
                          <a:avLst/>
                        </a:prstGeom>
                        <a:ln>
                          <a:solidFill>
                            <a:srgbClr val="01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1B550" id="Connecteur droit 1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6pt,765.2pt" to="449.2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" strokecolor="#0169b4" strokeweight=".5pt">
                <v:stroke joinstyle="miter"/>
              </v:line>
            </w:pict>
          </mc:Fallback>
        </mc:AlternateContent>
      </w:r>
      <w:r w:rsidR="00A569CD">
        <w:rPr>
          <w:noProof/>
          <w:lang w:eastAsia="fr-CA"/>
        </w:rPr>
        <mc:AlternateContent>
          <mc:Choice Requires="wps">
            <w:drawing>
              <wp:anchor distT="0" distB="0" distL="114300" distR="114300" simplePos="0" relativeHeight="251671552" behindDoc="0" locked="1" layoutInCell="1" allowOverlap="1" wp14:anchorId="4CF6A92D" wp14:editId="2DC5044E">
                <wp:simplePos x="0" y="0"/>
                <wp:positionH relativeFrom="column">
                  <wp:posOffset>-361950</wp:posOffset>
                </wp:positionH>
                <wp:positionV relativeFrom="paragraph">
                  <wp:posOffset>2059940</wp:posOffset>
                </wp:positionV>
                <wp:extent cx="3676650" cy="5905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6766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6B8" w:rsidRPr="009C115E" w:rsidRDefault="009C115E" w:rsidP="004726B8">
                            <w:pPr>
                              <w:spacing w:after="0" w:line="240" w:lineRule="auto"/>
                              <w:jc w:val="center"/>
                              <w:rPr>
                                <w:rFonts w:ascii="Gordita" w:hAnsi="Gordita" w:cs="Arial"/>
                                <w:bCs/>
                                <w:color w:val="312783"/>
                                <w:sz w:val="24"/>
                                <w:szCs w:val="20"/>
                              </w:rPr>
                            </w:pPr>
                            <w:r w:rsidRPr="009C115E">
                              <w:rPr>
                                <w:rFonts w:ascii="Gordita" w:hAnsi="Gordita" w:cs="Arial"/>
                                <w:bCs/>
                                <w:color w:val="312783"/>
                                <w:sz w:val="24"/>
                                <w:szCs w:val="20"/>
                              </w:rPr>
                              <w:t>Offre d’emploi</w:t>
                            </w:r>
                          </w:p>
                          <w:p w:rsidR="004726B8" w:rsidRPr="009C115E" w:rsidRDefault="009C115E" w:rsidP="004726B8">
                            <w:pPr>
                              <w:spacing w:after="0" w:line="240" w:lineRule="auto"/>
                              <w:jc w:val="center"/>
                              <w:rPr>
                                <w:rFonts w:ascii="Gordita" w:hAnsi="Gordita" w:cs="Arial"/>
                                <w:bCs/>
                                <w:color w:val="312783"/>
                                <w:sz w:val="24"/>
                                <w:szCs w:val="20"/>
                                <w:shd w:val="clear" w:color="auto" w:fill="FFFFFF"/>
                              </w:rPr>
                            </w:pPr>
                            <w:r w:rsidRPr="009C115E">
                              <w:rPr>
                                <w:rFonts w:ascii="Gordita" w:hAnsi="Gordita" w:cs="Arial"/>
                                <w:bCs/>
                                <w:color w:val="312783"/>
                                <w:sz w:val="24"/>
                                <w:szCs w:val="20"/>
                              </w:rPr>
                              <w:t>Aide générale</w:t>
                            </w:r>
                          </w:p>
                          <w:p w:rsidR="004726B8" w:rsidRPr="009C115E" w:rsidRDefault="004726B8" w:rsidP="00CC2684">
                            <w:pPr>
                              <w:spacing w:after="0" w:line="240" w:lineRule="auto"/>
                              <w:rPr>
                                <w:rFonts w:ascii="Gordita" w:hAnsi="Gordita" w:cs="Arial"/>
                                <w:bCs/>
                                <w:color w:val="31278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A92D" id="Zone de texte 13" o:spid="_x0000_s1032" type="#_x0000_t202" style="position:absolute;left:0;text-align:left;margin-left:-28.5pt;margin-top:162.2pt;width:289.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" filled="f" stroked="f" strokeweight=".5pt">
                <v:textbox>
                  <w:txbxContent>
                    <w:p w:rsidR="004726B8" w:rsidRPr="009C115E" w:rsidRDefault="009C115E" w:rsidP="004726B8">
                      <w:pPr>
                        <w:spacing w:after="0" w:line="240" w:lineRule="auto"/>
                        <w:jc w:val="center"/>
                        <w:rPr>
                          <w:rFonts w:ascii="Gordita" w:hAnsi="Gordita" w:cs="Arial"/>
                          <w:bCs/>
                          <w:color w:val="312783"/>
                          <w:sz w:val="24"/>
                          <w:szCs w:val="20"/>
                        </w:rPr>
                      </w:pPr>
                      <w:r w:rsidRPr="009C115E">
                        <w:rPr>
                          <w:rFonts w:ascii="Gordita" w:hAnsi="Gordita" w:cs="Arial"/>
                          <w:bCs/>
                          <w:color w:val="312783"/>
                          <w:sz w:val="24"/>
                          <w:szCs w:val="20"/>
                        </w:rPr>
                        <w:t>Offre d’emploi</w:t>
                      </w:r>
                    </w:p>
                    <w:p w:rsidR="004726B8" w:rsidRPr="009C115E" w:rsidRDefault="009C115E" w:rsidP="004726B8">
                      <w:pPr>
                        <w:spacing w:after="0" w:line="240" w:lineRule="auto"/>
                        <w:jc w:val="center"/>
                        <w:rPr>
                          <w:rFonts w:ascii="Gordita" w:hAnsi="Gordita" w:cs="Arial"/>
                          <w:bCs/>
                          <w:color w:val="312783"/>
                          <w:sz w:val="24"/>
                          <w:szCs w:val="20"/>
                          <w:shd w:val="clear" w:color="auto" w:fill="FFFFFF"/>
                        </w:rPr>
                      </w:pPr>
                      <w:r w:rsidRPr="009C115E">
                        <w:rPr>
                          <w:rFonts w:ascii="Gordita" w:hAnsi="Gordita" w:cs="Arial"/>
                          <w:bCs/>
                          <w:color w:val="312783"/>
                          <w:sz w:val="24"/>
                          <w:szCs w:val="20"/>
                        </w:rPr>
                        <w:t>Aide générale</w:t>
                      </w:r>
                    </w:p>
                    <w:p w:rsidR="004726B8" w:rsidRPr="009C115E" w:rsidRDefault="004726B8" w:rsidP="00CC2684">
                      <w:pPr>
                        <w:spacing w:after="0" w:line="240" w:lineRule="auto"/>
                        <w:rPr>
                          <w:rFonts w:ascii="Gordita" w:hAnsi="Gordita" w:cs="Arial"/>
                          <w:bCs/>
                          <w:color w:val="312783"/>
                          <w:sz w:val="20"/>
                          <w:szCs w:val="20"/>
                        </w:rPr>
                      </w:pPr>
                    </w:p>
                  </w:txbxContent>
                </v:textbox>
                <w10:anchorlock/>
              </v:shape>
            </w:pict>
          </mc:Fallback>
        </mc:AlternateContent>
      </w:r>
      <w:r w:rsidR="00FF4FE6">
        <w:rPr>
          <w:noProof/>
          <w:lang w:eastAsia="fr-CA"/>
        </w:rPr>
        <mc:AlternateContent>
          <mc:Choice Requires="wps">
            <w:drawing>
              <wp:anchor distT="0" distB="0" distL="114300" distR="114300" simplePos="0" relativeHeight="251704320" behindDoc="0" locked="0" layoutInCell="1" allowOverlap="1" wp14:anchorId="00EB722B" wp14:editId="63878774">
                <wp:simplePos x="0" y="0"/>
                <wp:positionH relativeFrom="column">
                  <wp:posOffset>3533140</wp:posOffset>
                </wp:positionH>
                <wp:positionV relativeFrom="paragraph">
                  <wp:posOffset>5061261</wp:posOffset>
                </wp:positionV>
                <wp:extent cx="3683479" cy="2769079"/>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683479" cy="2769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4FE6" w:rsidRDefault="00FF4FE6" w:rsidP="00184933">
                            <w:pPr>
                              <w:spacing w:after="0"/>
                              <w:rPr>
                                <w:rFonts w:ascii="Gordita Medium" w:hAnsi="Gordita Medium" w:cs="Arial"/>
                                <w:b/>
                                <w:color w:val="FFFFFF" w:themeColor="background1"/>
                              </w:rPr>
                            </w:pPr>
                            <w:r w:rsidRPr="00FF4FE6">
                              <w:rPr>
                                <w:rFonts w:ascii="Gordita Medium" w:hAnsi="Gordita Medium" w:cs="Arial"/>
                                <w:b/>
                                <w:color w:val="FFFFFF" w:themeColor="background1"/>
                              </w:rPr>
                              <w:t>Conditions</w:t>
                            </w:r>
                          </w:p>
                          <w:p w:rsidR="00E475AD" w:rsidRPr="00FF4FE6" w:rsidRDefault="00E475AD" w:rsidP="00184933">
                            <w:pPr>
                              <w:spacing w:after="0"/>
                              <w:rPr>
                                <w:rFonts w:ascii="Gordita Medium" w:hAnsi="Gordita Medium" w:cs="Arial"/>
                                <w:b/>
                                <w:color w:val="FFFFFF" w:themeColor="background1"/>
                              </w:rPr>
                            </w:pPr>
                          </w:p>
                          <w:p w:rsidR="009C115E" w:rsidRPr="00E475AD" w:rsidRDefault="009C115E" w:rsidP="009C115E">
                            <w:pPr>
                              <w:pStyle w:val="Paragraphedeliste"/>
                              <w:numPr>
                                <w:ilvl w:val="0"/>
                                <w:numId w:val="3"/>
                              </w:numPr>
                              <w:rPr>
                                <w:rFonts w:ascii="Gordita Light" w:hAnsi="Gordita Light" w:cs="Arial"/>
                                <w:color w:val="FFFFFF" w:themeColor="background1"/>
                              </w:rPr>
                            </w:pPr>
                            <w:r w:rsidRPr="00E475AD">
                              <w:rPr>
                                <w:rFonts w:ascii="Gordita Light" w:hAnsi="Gordita Light" w:cs="Arial"/>
                                <w:color w:val="FFFFFF" w:themeColor="background1"/>
                              </w:rPr>
                              <w:t>Entre 30 et 40 heures par semaine</w:t>
                            </w:r>
                            <w:r w:rsidR="00E475AD">
                              <w:rPr>
                                <w:rFonts w:ascii="Gordita Light" w:hAnsi="Gordita Light" w:cs="Arial"/>
                                <w:color w:val="FFFFFF" w:themeColor="background1"/>
                              </w:rPr>
                              <w:t>.</w:t>
                            </w:r>
                          </w:p>
                          <w:p w:rsidR="009C115E" w:rsidRPr="00EF48E0" w:rsidRDefault="009C115E" w:rsidP="009C115E">
                            <w:pPr>
                              <w:pStyle w:val="Paragraphedeliste"/>
                              <w:numPr>
                                <w:ilvl w:val="0"/>
                                <w:numId w:val="3"/>
                              </w:numPr>
                              <w:rPr>
                                <w:rFonts w:ascii="Gordita Light" w:hAnsi="Gordita Light" w:cs="Arial"/>
                                <w:color w:val="FFFFFF" w:themeColor="background1"/>
                                <w:u w:val="thick"/>
                              </w:rPr>
                            </w:pPr>
                            <w:r w:rsidRPr="00EF48E0">
                              <w:rPr>
                                <w:rFonts w:ascii="Gordita Light" w:hAnsi="Gordita Light" w:cs="Arial"/>
                                <w:color w:val="FFFFFF" w:themeColor="background1"/>
                                <w:u w:val="thick"/>
                              </w:rPr>
                              <w:t>Possibilité d’hébergement sur la base de plein air</w:t>
                            </w:r>
                            <w:r w:rsidR="00E475AD" w:rsidRPr="00EF48E0">
                              <w:rPr>
                                <w:rFonts w:ascii="Gordita Light" w:hAnsi="Gordita Light" w:cs="Arial"/>
                                <w:color w:val="FFFFFF" w:themeColor="background1"/>
                                <w:u w:val="thick"/>
                              </w:rPr>
                              <w:t>.</w:t>
                            </w:r>
                          </w:p>
                          <w:p w:rsidR="00184933" w:rsidRPr="00E475AD" w:rsidRDefault="00184933" w:rsidP="00511FBC">
                            <w:pPr>
                              <w:pStyle w:val="Paragraphedeliste"/>
                              <w:spacing w:after="0" w:line="240" w:lineRule="auto"/>
                              <w:rPr>
                                <w:rFonts w:ascii="Gordita Light" w:hAnsi="Gordita Light" w:cs="Arial"/>
                                <w:color w:val="FFFFFF" w:themeColor="background1"/>
                              </w:rPr>
                            </w:pPr>
                          </w:p>
                          <w:p w:rsidR="00184933" w:rsidRPr="00E475AD" w:rsidRDefault="00184933" w:rsidP="00184933">
                            <w:pPr>
                              <w:spacing w:after="0"/>
                              <w:rPr>
                                <w:rFonts w:ascii="Gordita Light" w:hAnsi="Gordita Light" w:cs="Arial"/>
                                <w:color w:val="FFFFFF" w:themeColor="background1"/>
                              </w:rPr>
                            </w:pPr>
                            <w:r w:rsidRPr="00E475AD">
                              <w:rPr>
                                <w:rFonts w:ascii="Gordita Light" w:hAnsi="Gordita Light" w:cs="Arial"/>
                                <w:color w:val="FFFFFF" w:themeColor="background1"/>
                              </w:rPr>
                              <w:t>La cuisine est ouverte de 7h00 à 20h00, horaire variable incluant parfois les week-ends</w:t>
                            </w:r>
                          </w:p>
                          <w:p w:rsidR="00184933" w:rsidRPr="00184933" w:rsidRDefault="00184933" w:rsidP="00184933">
                            <w:pPr>
                              <w:rPr>
                                <w:rFonts w:ascii="Gordita Light" w:hAnsi="Gordita Light" w:cs="Arial"/>
                                <w:color w:val="FFFFFF" w:themeColor="background1"/>
                              </w:rPr>
                            </w:pPr>
                          </w:p>
                          <w:p w:rsidR="00FF4FE6" w:rsidRPr="00FF4FE6" w:rsidRDefault="00FF4FE6" w:rsidP="00FF4FE6">
                            <w:pPr>
                              <w:spacing w:line="240" w:lineRule="auto"/>
                              <w:rPr>
                                <w:rFonts w:ascii="Gordita Light" w:hAnsi="Gordita Light"/>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B722B" id="Zone de texte 11" o:spid="_x0000_s1033" type="#_x0000_t202" style="position:absolute;left:0;text-align:left;margin-left:278.2pt;margin-top:398.5pt;width:290.05pt;height:21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" filled="f" stroked="f" strokeweight=".5pt">
                <v:textbox>
                  <w:txbxContent>
                    <w:p w:rsidR="00FF4FE6" w:rsidRDefault="00FF4FE6" w:rsidP="00184933">
                      <w:pPr>
                        <w:spacing w:after="0"/>
                        <w:rPr>
                          <w:rFonts w:ascii="Gordita Medium" w:hAnsi="Gordita Medium" w:cs="Arial"/>
                          <w:b/>
                          <w:color w:val="FFFFFF" w:themeColor="background1"/>
                        </w:rPr>
                      </w:pPr>
                      <w:r w:rsidRPr="00FF4FE6">
                        <w:rPr>
                          <w:rFonts w:ascii="Gordita Medium" w:hAnsi="Gordita Medium" w:cs="Arial"/>
                          <w:b/>
                          <w:color w:val="FFFFFF" w:themeColor="background1"/>
                        </w:rPr>
                        <w:t>Conditions</w:t>
                      </w:r>
                    </w:p>
                    <w:p w:rsidR="00E475AD" w:rsidRPr="00FF4FE6" w:rsidRDefault="00E475AD" w:rsidP="00184933">
                      <w:pPr>
                        <w:spacing w:after="0"/>
                        <w:rPr>
                          <w:rFonts w:ascii="Gordita Medium" w:hAnsi="Gordita Medium" w:cs="Arial"/>
                          <w:b/>
                          <w:color w:val="FFFFFF" w:themeColor="background1"/>
                        </w:rPr>
                      </w:pPr>
                    </w:p>
                    <w:p w:rsidR="009C115E" w:rsidRPr="00E475AD" w:rsidRDefault="009C115E" w:rsidP="009C115E">
                      <w:pPr>
                        <w:pStyle w:val="Paragraphedeliste"/>
                        <w:numPr>
                          <w:ilvl w:val="0"/>
                          <w:numId w:val="3"/>
                        </w:numPr>
                        <w:rPr>
                          <w:rFonts w:ascii="Gordita Light" w:hAnsi="Gordita Light" w:cs="Arial"/>
                          <w:color w:val="FFFFFF" w:themeColor="background1"/>
                        </w:rPr>
                      </w:pPr>
                      <w:r w:rsidRPr="00E475AD">
                        <w:rPr>
                          <w:rFonts w:ascii="Gordita Light" w:hAnsi="Gordita Light" w:cs="Arial"/>
                          <w:color w:val="FFFFFF" w:themeColor="background1"/>
                        </w:rPr>
                        <w:t>Entre 30 et 40 heures par semaine</w:t>
                      </w:r>
                      <w:r w:rsidR="00E475AD">
                        <w:rPr>
                          <w:rFonts w:ascii="Gordita Light" w:hAnsi="Gordita Light" w:cs="Arial"/>
                          <w:color w:val="FFFFFF" w:themeColor="background1"/>
                        </w:rPr>
                        <w:t>.</w:t>
                      </w:r>
                    </w:p>
                    <w:p w:rsidR="009C115E" w:rsidRPr="00EF48E0" w:rsidRDefault="009C115E" w:rsidP="009C115E">
                      <w:pPr>
                        <w:pStyle w:val="Paragraphedeliste"/>
                        <w:numPr>
                          <w:ilvl w:val="0"/>
                          <w:numId w:val="3"/>
                        </w:numPr>
                        <w:rPr>
                          <w:rFonts w:ascii="Gordita Light" w:hAnsi="Gordita Light" w:cs="Arial"/>
                          <w:color w:val="FFFFFF" w:themeColor="background1"/>
                          <w:u w:val="thick"/>
                        </w:rPr>
                      </w:pPr>
                      <w:r w:rsidRPr="00EF48E0">
                        <w:rPr>
                          <w:rFonts w:ascii="Gordita Light" w:hAnsi="Gordita Light" w:cs="Arial"/>
                          <w:color w:val="FFFFFF" w:themeColor="background1"/>
                          <w:u w:val="thick"/>
                        </w:rPr>
                        <w:t>Possibilité d’hébergement sur la base de plein air</w:t>
                      </w:r>
                      <w:r w:rsidR="00E475AD" w:rsidRPr="00EF48E0">
                        <w:rPr>
                          <w:rFonts w:ascii="Gordita Light" w:hAnsi="Gordita Light" w:cs="Arial"/>
                          <w:color w:val="FFFFFF" w:themeColor="background1"/>
                          <w:u w:val="thick"/>
                        </w:rPr>
                        <w:t>.</w:t>
                      </w:r>
                    </w:p>
                    <w:p w:rsidR="00184933" w:rsidRPr="00E475AD" w:rsidRDefault="00184933" w:rsidP="00511FBC">
                      <w:pPr>
                        <w:pStyle w:val="Paragraphedeliste"/>
                        <w:spacing w:after="0" w:line="240" w:lineRule="auto"/>
                        <w:rPr>
                          <w:rFonts w:ascii="Gordita Light" w:hAnsi="Gordita Light" w:cs="Arial"/>
                          <w:color w:val="FFFFFF" w:themeColor="background1"/>
                        </w:rPr>
                      </w:pPr>
                    </w:p>
                    <w:p w:rsidR="00184933" w:rsidRPr="00E475AD" w:rsidRDefault="00184933" w:rsidP="00184933">
                      <w:pPr>
                        <w:spacing w:after="0"/>
                        <w:rPr>
                          <w:rFonts w:ascii="Gordita Light" w:hAnsi="Gordita Light" w:cs="Arial"/>
                          <w:color w:val="FFFFFF" w:themeColor="background1"/>
                        </w:rPr>
                      </w:pPr>
                      <w:r w:rsidRPr="00E475AD">
                        <w:rPr>
                          <w:rFonts w:ascii="Gordita Light" w:hAnsi="Gordita Light" w:cs="Arial"/>
                          <w:color w:val="FFFFFF" w:themeColor="background1"/>
                        </w:rPr>
                        <w:t>La cuisine est ouverte de 7h00 à 20h00, horaire variable incluant parfois les week-ends</w:t>
                      </w:r>
                    </w:p>
                    <w:p w:rsidR="00184933" w:rsidRPr="00184933" w:rsidRDefault="00184933" w:rsidP="00184933">
                      <w:pPr>
                        <w:rPr>
                          <w:rFonts w:ascii="Gordita Light" w:hAnsi="Gordita Light" w:cs="Arial"/>
                          <w:color w:val="FFFFFF" w:themeColor="background1"/>
                        </w:rPr>
                      </w:pPr>
                    </w:p>
                    <w:p w:rsidR="00FF4FE6" w:rsidRPr="00FF4FE6" w:rsidRDefault="00FF4FE6" w:rsidP="00FF4FE6">
                      <w:pPr>
                        <w:spacing w:line="240" w:lineRule="auto"/>
                        <w:rPr>
                          <w:rFonts w:ascii="Gordita Light" w:hAnsi="Gordita Light"/>
                          <w:color w:val="FFFFFF" w:themeColor="background1"/>
                          <w:sz w:val="20"/>
                          <w:szCs w:val="20"/>
                        </w:rPr>
                      </w:pPr>
                    </w:p>
                  </w:txbxContent>
                </v:textbox>
              </v:shape>
            </w:pict>
          </mc:Fallback>
        </mc:AlternateContent>
      </w:r>
      <w:r w:rsidR="00FF4FE6">
        <w:rPr>
          <w:noProof/>
          <w:lang w:eastAsia="fr-CA"/>
        </w:rPr>
        <mc:AlternateContent>
          <mc:Choice Requires="wps">
            <w:drawing>
              <wp:anchor distT="0" distB="0" distL="114300" distR="114300" simplePos="0" relativeHeight="251687936" behindDoc="0" locked="1" layoutInCell="1" allowOverlap="1" wp14:anchorId="395B9DD9" wp14:editId="0AC36640">
                <wp:simplePos x="0" y="0"/>
                <wp:positionH relativeFrom="column">
                  <wp:posOffset>-447675</wp:posOffset>
                </wp:positionH>
                <wp:positionV relativeFrom="paragraph">
                  <wp:posOffset>-73660</wp:posOffset>
                </wp:positionV>
                <wp:extent cx="1936750" cy="2009775"/>
                <wp:effectExtent l="0" t="0" r="6350" b="9525"/>
                <wp:wrapNone/>
                <wp:docPr id="24" name="Rectangle 24"/>
                <wp:cNvGraphicFramePr/>
                <a:graphic xmlns:a="http://schemas.openxmlformats.org/drawingml/2006/main">
                  <a:graphicData uri="http://schemas.microsoft.com/office/word/2010/wordprocessingShape">
                    <wps:wsp>
                      <wps:cNvSpPr/>
                      <wps:spPr>
                        <a:xfrm>
                          <a:off x="0" y="0"/>
                          <a:ext cx="1936750" cy="2009775"/>
                        </a:xfrm>
                        <a:prstGeom prst="rect">
                          <a:avLst/>
                        </a:prstGeom>
                        <a:solidFill>
                          <a:srgbClr val="0069B4"/>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82F44" id="Rectangle 24" o:spid="_x0000_s1026" style="position:absolute;margin-left:-35.25pt;margin-top:-5.8pt;width:152.5pt;height:1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" fillcolor="#0069b4" stroked="f" strokeweight="1pt">
                <w10:anchorlock/>
              </v:rect>
            </w:pict>
          </mc:Fallback>
        </mc:AlternateContent>
      </w:r>
      <w:r w:rsidR="00FF4FE6">
        <w:rPr>
          <w:noProof/>
          <w:lang w:eastAsia="fr-CA"/>
        </w:rPr>
        <mc:AlternateContent>
          <mc:Choice Requires="wps">
            <w:drawing>
              <wp:anchor distT="0" distB="0" distL="114300" distR="114300" simplePos="0" relativeHeight="251661311" behindDoc="0" locked="1" layoutInCell="1" allowOverlap="1">
                <wp:simplePos x="0" y="0"/>
                <wp:positionH relativeFrom="column">
                  <wp:posOffset>-457200</wp:posOffset>
                </wp:positionH>
                <wp:positionV relativeFrom="paragraph">
                  <wp:posOffset>5028565</wp:posOffset>
                </wp:positionV>
                <wp:extent cx="3888000" cy="5104800"/>
                <wp:effectExtent l="0" t="0" r="0" b="635"/>
                <wp:wrapNone/>
                <wp:docPr id="1" name="Rectangle 1"/>
                <wp:cNvGraphicFramePr/>
                <a:graphic xmlns:a="http://schemas.openxmlformats.org/drawingml/2006/main">
                  <a:graphicData uri="http://schemas.microsoft.com/office/word/2010/wordprocessingShape">
                    <wps:wsp>
                      <wps:cNvSpPr/>
                      <wps:spPr>
                        <a:xfrm>
                          <a:off x="0" y="0"/>
                          <a:ext cx="3888000" cy="5104800"/>
                        </a:xfrm>
                        <a:prstGeom prst="rect">
                          <a:avLst/>
                        </a:prstGeom>
                        <a:solidFill>
                          <a:srgbClr val="FFD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13C1D" id="Rectangle 1" o:spid="_x0000_s1026" style="position:absolute;margin-left:-36pt;margin-top:395.95pt;width:306.15pt;height:40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" fillcolor="#ffd500" stroked="f" strokeweight="1pt">
                <w10:anchorlock/>
              </v:rect>
            </w:pict>
          </mc:Fallback>
        </mc:AlternateContent>
      </w:r>
      <w:r w:rsidR="004726B8">
        <w:rPr>
          <w:noProof/>
          <w:lang w:eastAsia="fr-CA"/>
        </w:rPr>
        <mc:AlternateContent>
          <mc:Choice Requires="wps">
            <w:drawing>
              <wp:anchor distT="0" distB="0" distL="114300" distR="114300" simplePos="0" relativeHeight="251657211" behindDoc="0" locked="1" layoutInCell="1" allowOverlap="1" wp14:anchorId="7E4FB6D0" wp14:editId="532544D2">
                <wp:simplePos x="0" y="0"/>
                <wp:positionH relativeFrom="column">
                  <wp:posOffset>3429000</wp:posOffset>
                </wp:positionH>
                <wp:positionV relativeFrom="paragraph">
                  <wp:posOffset>1936115</wp:posOffset>
                </wp:positionV>
                <wp:extent cx="3912870" cy="3124200"/>
                <wp:effectExtent l="0" t="0" r="0" b="0"/>
                <wp:wrapNone/>
                <wp:docPr id="23" name="Rectangle 23"/>
                <wp:cNvGraphicFramePr/>
                <a:graphic xmlns:a="http://schemas.openxmlformats.org/drawingml/2006/main">
                  <a:graphicData uri="http://schemas.microsoft.com/office/word/2010/wordprocessingShape">
                    <wps:wsp>
                      <wps:cNvSpPr/>
                      <wps:spPr>
                        <a:xfrm>
                          <a:off x="0" y="0"/>
                          <a:ext cx="3912870" cy="3124200"/>
                        </a:xfrm>
                        <a:prstGeom prst="rect">
                          <a:avLst/>
                        </a:prstGeom>
                        <a:solidFill>
                          <a:srgbClr val="312783"/>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C2F4" id="Rectangle 23" o:spid="_x0000_s1026" style="position:absolute;margin-left:270pt;margin-top:152.45pt;width:308.1pt;height:246pt;z-index:251657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" fillcolor="#312783" stroked="f" strokeweight="1pt">
                <w10:anchorlock/>
              </v:rect>
            </w:pict>
          </mc:Fallback>
        </mc:AlternateContent>
      </w:r>
      <w:r w:rsidR="004726B8">
        <w:rPr>
          <w:noProof/>
          <w:lang w:eastAsia="fr-CA"/>
        </w:rPr>
        <mc:AlternateContent>
          <mc:Choice Requires="wps">
            <w:drawing>
              <wp:anchor distT="0" distB="0" distL="114300" distR="114300" simplePos="0" relativeHeight="251659261" behindDoc="0" locked="1" layoutInCell="1" allowOverlap="1" wp14:anchorId="61AB74BF" wp14:editId="09AA9CA1">
                <wp:simplePos x="0" y="0"/>
                <wp:positionH relativeFrom="column">
                  <wp:posOffset>3423920</wp:posOffset>
                </wp:positionH>
                <wp:positionV relativeFrom="paragraph">
                  <wp:posOffset>5028565</wp:posOffset>
                </wp:positionV>
                <wp:extent cx="3913200" cy="2610000"/>
                <wp:effectExtent l="0" t="0" r="0" b="0"/>
                <wp:wrapNone/>
                <wp:docPr id="19" name="Rectangle 19"/>
                <wp:cNvGraphicFramePr/>
                <a:graphic xmlns:a="http://schemas.openxmlformats.org/drawingml/2006/main">
                  <a:graphicData uri="http://schemas.microsoft.com/office/word/2010/wordprocessingShape">
                    <wps:wsp>
                      <wps:cNvSpPr/>
                      <wps:spPr>
                        <a:xfrm>
                          <a:off x="0" y="0"/>
                          <a:ext cx="3913200" cy="2610000"/>
                        </a:xfrm>
                        <a:prstGeom prst="rect">
                          <a:avLst/>
                        </a:prstGeom>
                        <a:solidFill>
                          <a:srgbClr val="850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D31C6" id="Rectangle 19" o:spid="_x0000_s1026" style="position:absolute;margin-left:269.6pt;margin-top:395.95pt;width:308.15pt;height:205.5pt;z-index:251659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" fillcolor="#850f66" stroked="f" strokeweight="1pt">
                <w10:anchorlock/>
              </v:rect>
            </w:pict>
          </mc:Fallback>
        </mc:AlternateContent>
      </w:r>
      <w:r w:rsidR="004726B8">
        <w:rPr>
          <w:noProof/>
          <w:lang w:eastAsia="fr-CA"/>
        </w:rPr>
        <mc:AlternateContent>
          <mc:Choice Requires="wps">
            <w:drawing>
              <wp:anchor distT="0" distB="0" distL="114300" distR="114300" simplePos="0" relativeHeight="251694080" behindDoc="0" locked="0" layoutInCell="1" allowOverlap="1">
                <wp:simplePos x="0" y="0"/>
                <wp:positionH relativeFrom="column">
                  <wp:posOffset>1543050</wp:posOffset>
                </wp:positionH>
                <wp:positionV relativeFrom="paragraph">
                  <wp:posOffset>254635</wp:posOffset>
                </wp:positionV>
                <wp:extent cx="4572000" cy="11430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5720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0E18" w:rsidRPr="00170E18" w:rsidRDefault="00170E18">
                            <w:pPr>
                              <w:rPr>
                                <w:rFonts w:ascii="Gordita Medium" w:hAnsi="Gordita Medium"/>
                                <w:b/>
                                <w:color w:val="FFFFFF" w:themeColor="background1"/>
                                <w:sz w:val="130"/>
                                <w:szCs w:val="130"/>
                              </w:rPr>
                            </w:pPr>
                            <w:r w:rsidRPr="00170E18">
                              <w:rPr>
                                <w:rFonts w:ascii="Gordita Medium" w:hAnsi="Gordita Medium"/>
                                <w:b/>
                                <w:color w:val="FFFFFF" w:themeColor="background1"/>
                                <w:sz w:val="130"/>
                                <w:szCs w:val="130"/>
                              </w:rPr>
                              <w:t>t’attend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34" type="#_x0000_t202" style="position:absolute;left:0;text-align:left;margin-left:121.5pt;margin-top:20.05pt;width:5in;height:90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" filled="f" stroked="f" strokeweight=".5pt">
                <v:textbox>
                  <w:txbxContent>
                    <w:p w:rsidR="00170E18" w:rsidRPr="00170E18" w:rsidRDefault="00170E18">
                      <w:pPr>
                        <w:rPr>
                          <w:rFonts w:ascii="Gordita Medium" w:hAnsi="Gordita Medium"/>
                          <w:b/>
                          <w:color w:val="FFFFFF" w:themeColor="background1"/>
                          <w:sz w:val="130"/>
                          <w:szCs w:val="130"/>
                        </w:rPr>
                      </w:pPr>
                      <w:r w:rsidRPr="00170E18">
                        <w:rPr>
                          <w:rFonts w:ascii="Gordita Medium" w:hAnsi="Gordita Medium"/>
                          <w:b/>
                          <w:color w:val="FFFFFF" w:themeColor="background1"/>
                          <w:sz w:val="130"/>
                          <w:szCs w:val="130"/>
                        </w:rPr>
                        <w:t>t’attend</w:t>
                      </w:r>
                    </w:p>
                  </w:txbxContent>
                </v:textbox>
              </v:shape>
            </w:pict>
          </mc:Fallback>
        </mc:AlternateContent>
      </w:r>
      <w:r w:rsidR="00170E18">
        <w:rPr>
          <w:rFonts w:ascii="Gordita Medium" w:hAnsi="Gordita Medium"/>
          <w:b/>
          <w:noProof/>
          <w:sz w:val="130"/>
          <w:szCs w:val="130"/>
          <w:lang w:eastAsia="fr-CA"/>
        </w:rPr>
        <w:drawing>
          <wp:inline distT="0" distB="0" distL="0" distR="0">
            <wp:extent cx="1571625" cy="1047750"/>
            <wp:effectExtent l="0" t="0" r="9525" b="0"/>
            <wp:docPr id="3" name="Image 3" descr="C:\Users\smarcoux\AppData\Local\Microsoft\Windows\INetCache\Content.Word\0L5A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rcoux\AppData\Local\Microsoft\Windows\INetCache\Content.Word\0L5A06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a:ln>
                      <a:noFill/>
                    </a:ln>
                  </pic:spPr>
                </pic:pic>
              </a:graphicData>
            </a:graphic>
          </wp:inline>
        </w:drawing>
      </w:r>
      <w:bookmarkStart w:id="0" w:name="_GoBack"/>
      <w:bookmarkEnd w:id="0"/>
      <w:r w:rsidR="00170E18">
        <w:rPr>
          <w:noProof/>
          <w:lang w:eastAsia="fr-CA"/>
        </w:rPr>
        <w:drawing>
          <wp:anchor distT="0" distB="0" distL="114300" distR="114300" simplePos="0" relativeHeight="251691008" behindDoc="0" locked="1" layoutInCell="1" allowOverlap="1">
            <wp:simplePos x="0" y="0"/>
            <wp:positionH relativeFrom="column">
              <wp:posOffset>345711</wp:posOffset>
            </wp:positionH>
            <wp:positionV relativeFrom="paragraph">
              <wp:posOffset>683895</wp:posOffset>
            </wp:positionV>
            <wp:extent cx="946800" cy="925200"/>
            <wp:effectExtent l="0" t="0" r="5715" b="825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_Sablon-SymboleON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800" cy="925200"/>
                    </a:xfrm>
                    <a:prstGeom prst="rect">
                      <a:avLst/>
                    </a:prstGeom>
                  </pic:spPr>
                </pic:pic>
              </a:graphicData>
            </a:graphic>
            <wp14:sizeRelH relativeFrom="margin">
              <wp14:pctWidth>0</wp14:pctWidth>
            </wp14:sizeRelH>
            <wp14:sizeRelV relativeFrom="margin">
              <wp14:pctHeight>0</wp14:pctHeight>
            </wp14:sizeRelV>
          </wp:anchor>
        </w:drawing>
      </w:r>
      <w:r w:rsidR="008037E4">
        <w:rPr>
          <w:noProof/>
          <w:lang w:eastAsia="fr-CA"/>
        </w:rPr>
        <w:drawing>
          <wp:anchor distT="0" distB="0" distL="114300" distR="114300" simplePos="0" relativeHeight="251664384" behindDoc="0" locked="1" layoutInCell="1" allowOverlap="1">
            <wp:simplePos x="0" y="0"/>
            <wp:positionH relativeFrom="column">
              <wp:posOffset>639445</wp:posOffset>
            </wp:positionH>
            <wp:positionV relativeFrom="page">
              <wp:posOffset>2703830</wp:posOffset>
            </wp:positionV>
            <wp:extent cx="1774190" cy="5721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_LePtitBonheur-DeSablo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190" cy="572135"/>
                    </a:xfrm>
                    <a:prstGeom prst="rect">
                      <a:avLst/>
                    </a:prstGeom>
                  </pic:spPr>
                </pic:pic>
              </a:graphicData>
            </a:graphic>
            <wp14:sizeRelH relativeFrom="margin">
              <wp14:pctWidth>0</wp14:pctWidth>
            </wp14:sizeRelH>
            <wp14:sizeRelV relativeFrom="margin">
              <wp14:pctHeight>0</wp14:pctHeight>
            </wp14:sizeRelV>
          </wp:anchor>
        </w:drawing>
      </w:r>
    </w:p>
    <w:sectPr w:rsidR="00F74528" w:rsidSect="00F04829">
      <w:pgSz w:w="12240" w:h="15840"/>
      <w:pgMar w:top="11" w:right="720" w:bottom="1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rdita Light">
    <w:panose1 w:val="00000000000000000000"/>
    <w:charset w:val="00"/>
    <w:family w:val="modern"/>
    <w:notTrueType/>
    <w:pitch w:val="variable"/>
    <w:sig w:usb0="A10002EF" w:usb1="5000E0FA" w:usb2="00000000" w:usb3="00000000" w:csb0="00000197" w:csb1="00000000"/>
  </w:font>
  <w:font w:name="Gordita Medium">
    <w:panose1 w:val="00000000000000000000"/>
    <w:charset w:val="00"/>
    <w:family w:val="modern"/>
    <w:notTrueType/>
    <w:pitch w:val="variable"/>
    <w:sig w:usb0="A10002EF" w:usb1="5000E0FA" w:usb2="00000000" w:usb3="00000000" w:csb0="00000197" w:csb1="00000000"/>
  </w:font>
  <w:font w:name="Arial">
    <w:panose1 w:val="020B0604020202020204"/>
    <w:charset w:val="00"/>
    <w:family w:val="swiss"/>
    <w:pitch w:val="variable"/>
    <w:sig w:usb0="E0002EFF" w:usb1="C000785B" w:usb2="00000009" w:usb3="00000000" w:csb0="000001FF" w:csb1="00000000"/>
  </w:font>
  <w:font w:name="Gordita">
    <w:panose1 w:val="00000000000000000000"/>
    <w:charset w:val="00"/>
    <w:family w:val="modern"/>
    <w:notTrueType/>
    <w:pitch w:val="variable"/>
    <w:sig w:usb0="A10002EF" w:usb1="5000E0FA"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15C"/>
    <w:multiLevelType w:val="hybridMultilevel"/>
    <w:tmpl w:val="84A419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1C3643"/>
    <w:multiLevelType w:val="hybridMultilevel"/>
    <w:tmpl w:val="DA36C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8534C3"/>
    <w:multiLevelType w:val="hybridMultilevel"/>
    <w:tmpl w:val="C7163F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8AA366F"/>
    <w:multiLevelType w:val="hybridMultilevel"/>
    <w:tmpl w:val="232CD8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17F6075"/>
    <w:multiLevelType w:val="hybridMultilevel"/>
    <w:tmpl w:val="4692C3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E4"/>
    <w:rsid w:val="000A2D68"/>
    <w:rsid w:val="00106EF0"/>
    <w:rsid w:val="00170E18"/>
    <w:rsid w:val="00184933"/>
    <w:rsid w:val="00201955"/>
    <w:rsid w:val="002F0D26"/>
    <w:rsid w:val="004614CC"/>
    <w:rsid w:val="004726B8"/>
    <w:rsid w:val="00511FBC"/>
    <w:rsid w:val="005F5FD4"/>
    <w:rsid w:val="00661744"/>
    <w:rsid w:val="007108FD"/>
    <w:rsid w:val="008037E4"/>
    <w:rsid w:val="00955075"/>
    <w:rsid w:val="009C115E"/>
    <w:rsid w:val="00A07BAA"/>
    <w:rsid w:val="00A569CD"/>
    <w:rsid w:val="00AD6C73"/>
    <w:rsid w:val="00CC2684"/>
    <w:rsid w:val="00E475AD"/>
    <w:rsid w:val="00EF48E0"/>
    <w:rsid w:val="00F04829"/>
    <w:rsid w:val="00F0589F"/>
    <w:rsid w:val="00F503F6"/>
    <w:rsid w:val="00F74528"/>
    <w:rsid w:val="00FF4F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4A697-6E74-44F9-9F55-9521209D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E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26B8"/>
    <w:pPr>
      <w:spacing w:after="0" w:line="240" w:lineRule="auto"/>
    </w:pPr>
  </w:style>
  <w:style w:type="character" w:styleId="Emphaseple">
    <w:name w:val="Subtle Emphasis"/>
    <w:basedOn w:val="Policepardfaut"/>
    <w:uiPriority w:val="19"/>
    <w:qFormat/>
    <w:rsid w:val="004726B8"/>
    <w:rPr>
      <w:i/>
      <w:iCs/>
      <w:color w:val="404040" w:themeColor="text1" w:themeTint="BF"/>
    </w:rPr>
  </w:style>
  <w:style w:type="paragraph" w:styleId="Paragraphedeliste">
    <w:name w:val="List Paragraph"/>
    <w:basedOn w:val="Normal"/>
    <w:uiPriority w:val="34"/>
    <w:qFormat/>
    <w:rsid w:val="00FF4FE6"/>
    <w:pPr>
      <w:ind w:left="720"/>
      <w:contextualSpacing/>
    </w:pPr>
  </w:style>
  <w:style w:type="character" w:styleId="lev">
    <w:name w:val="Strong"/>
    <w:basedOn w:val="Policepardfaut"/>
    <w:uiPriority w:val="22"/>
    <w:qFormat/>
    <w:rsid w:val="00FF4FE6"/>
    <w:rPr>
      <w:b/>
      <w:bCs/>
    </w:rPr>
  </w:style>
  <w:style w:type="character" w:styleId="Lienhypertexte">
    <w:name w:val="Hyperlink"/>
    <w:basedOn w:val="Policepardfaut"/>
    <w:uiPriority w:val="99"/>
    <w:unhideWhenUsed/>
    <w:rsid w:val="00184933"/>
    <w:rPr>
      <w:color w:val="0563C1" w:themeColor="hyperlink"/>
      <w:u w:val="single"/>
    </w:rPr>
  </w:style>
  <w:style w:type="character" w:styleId="Titredulivre">
    <w:name w:val="Book Title"/>
    <w:basedOn w:val="Policepardfaut"/>
    <w:uiPriority w:val="33"/>
    <w:qFormat/>
    <w:rsid w:val="0018493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1616">
      <w:bodyDiv w:val="1"/>
      <w:marLeft w:val="0"/>
      <w:marRight w:val="0"/>
      <w:marTop w:val="0"/>
      <w:marBottom w:val="0"/>
      <w:divBdr>
        <w:top w:val="none" w:sz="0" w:space="0" w:color="auto"/>
        <w:left w:val="none" w:sz="0" w:space="0" w:color="auto"/>
        <w:bottom w:val="none" w:sz="0" w:space="0" w:color="auto"/>
        <w:right w:val="none" w:sz="0" w:space="0" w:color="auto"/>
      </w:divBdr>
    </w:div>
    <w:div w:id="803541059">
      <w:bodyDiv w:val="1"/>
      <w:marLeft w:val="0"/>
      <w:marRight w:val="0"/>
      <w:marTop w:val="0"/>
      <w:marBottom w:val="0"/>
      <w:divBdr>
        <w:top w:val="none" w:sz="0" w:space="0" w:color="auto"/>
        <w:left w:val="none" w:sz="0" w:space="0" w:color="auto"/>
        <w:bottom w:val="none" w:sz="0" w:space="0" w:color="auto"/>
        <w:right w:val="none" w:sz="0" w:space="0" w:color="auto"/>
      </w:divBdr>
    </w:div>
    <w:div w:id="1644578345">
      <w:bodyDiv w:val="1"/>
      <w:marLeft w:val="0"/>
      <w:marRight w:val="0"/>
      <w:marTop w:val="0"/>
      <w:marBottom w:val="0"/>
      <w:divBdr>
        <w:top w:val="none" w:sz="0" w:space="0" w:color="auto"/>
        <w:left w:val="none" w:sz="0" w:space="0" w:color="auto"/>
        <w:bottom w:val="none" w:sz="0" w:space="0" w:color="auto"/>
        <w:right w:val="none" w:sz="0" w:space="0" w:color="auto"/>
      </w:divBdr>
    </w:div>
    <w:div w:id="20890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Marcoux</dc:creator>
  <cp:keywords/>
  <dc:description/>
  <cp:lastModifiedBy>Nadia Loisel</cp:lastModifiedBy>
  <cp:revision>3</cp:revision>
  <dcterms:created xsi:type="dcterms:W3CDTF">2020-01-29T17:28:00Z</dcterms:created>
  <dcterms:modified xsi:type="dcterms:W3CDTF">2020-01-29T17:31:00Z</dcterms:modified>
</cp:coreProperties>
</file>